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01DEB" w14:textId="77777777" w:rsidR="0032237B" w:rsidRDefault="0032237B">
      <w:pPr>
        <w:rPr>
          <w:rFonts w:ascii="Tahoma" w:hAnsi="Tahoma" w:cs="Tahoma"/>
          <w:sz w:val="20"/>
        </w:rPr>
      </w:pPr>
    </w:p>
    <w:p w14:paraId="16989FFC" w14:textId="77777777" w:rsidR="00DA6B51" w:rsidRDefault="00251194">
      <w:pPr>
        <w:rPr>
          <w:rFonts w:ascii="Tahoma" w:hAnsi="Tahoma" w:cs="Tahoma"/>
          <w:sz w:val="20"/>
        </w:rPr>
      </w:pPr>
      <w:r>
        <w:rPr>
          <w:rFonts w:ascii="Arial" w:hAnsi="Arial" w:cs="Arial"/>
          <w:sz w:val="22"/>
          <w:szCs w:val="22"/>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3126"/>
        <w:gridCol w:w="1701"/>
        <w:gridCol w:w="2977"/>
      </w:tblGrid>
      <w:tr w:rsidR="00186EAC" w14:paraId="4145C7B4" w14:textId="77777777" w:rsidTr="76E5F651">
        <w:trPr>
          <w:trHeight w:val="915"/>
        </w:trPr>
        <w:tc>
          <w:tcPr>
            <w:tcW w:w="1552" w:type="dxa"/>
            <w:tcBorders>
              <w:top w:val="single" w:sz="4" w:space="0" w:color="auto"/>
              <w:left w:val="single" w:sz="4" w:space="0" w:color="auto"/>
              <w:bottom w:val="single" w:sz="4" w:space="0" w:color="auto"/>
              <w:right w:val="single" w:sz="4" w:space="0" w:color="auto"/>
            </w:tcBorders>
            <w:vAlign w:val="center"/>
            <w:hideMark/>
          </w:tcPr>
          <w:p w14:paraId="783E4855" w14:textId="77777777" w:rsidR="00186EAC" w:rsidRPr="008D4E89" w:rsidRDefault="00186EAC" w:rsidP="008D4E89">
            <w:pPr>
              <w:spacing w:before="120" w:after="120"/>
              <w:ind w:left="34"/>
              <w:rPr>
                <w:rFonts w:ascii="Arial" w:hAnsi="Arial" w:cs="Arial"/>
                <w:b/>
                <w:color w:val="000000"/>
                <w:sz w:val="22"/>
                <w:szCs w:val="22"/>
                <w:lang w:val="en-US"/>
              </w:rPr>
            </w:pPr>
            <w:r w:rsidRPr="008D4E89">
              <w:rPr>
                <w:rFonts w:ascii="Arial" w:hAnsi="Arial" w:cs="Arial"/>
                <w:b/>
                <w:color w:val="000000"/>
                <w:sz w:val="22"/>
                <w:szCs w:val="22"/>
              </w:rPr>
              <w:t>Job Title</w:t>
            </w:r>
            <w:r w:rsidR="008D4E89" w:rsidRPr="008D4E89">
              <w:rPr>
                <w:rFonts w:ascii="Arial" w:hAnsi="Arial" w:cs="Arial"/>
                <w:b/>
                <w:color w:val="000000"/>
                <w:sz w:val="22"/>
                <w:szCs w:val="22"/>
              </w:rPr>
              <w:t>:</w:t>
            </w:r>
          </w:p>
        </w:tc>
        <w:tc>
          <w:tcPr>
            <w:tcW w:w="3126" w:type="dxa"/>
            <w:tcBorders>
              <w:top w:val="single" w:sz="4" w:space="0" w:color="auto"/>
              <w:left w:val="single" w:sz="4" w:space="0" w:color="auto"/>
              <w:bottom w:val="single" w:sz="4" w:space="0" w:color="auto"/>
              <w:right w:val="sing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910"/>
            </w:tblGrid>
            <w:tr w:rsidR="000E71F4" w14:paraId="5E898AC6" w14:textId="77777777">
              <w:trPr>
                <w:trHeight w:val="103"/>
              </w:trPr>
              <w:tc>
                <w:tcPr>
                  <w:tcW w:w="0" w:type="auto"/>
                </w:tcPr>
                <w:p w14:paraId="0869D127" w14:textId="77777777" w:rsidR="000E71F4" w:rsidRDefault="00385CDB" w:rsidP="000E71F4">
                  <w:pPr>
                    <w:pStyle w:val="Default"/>
                    <w:rPr>
                      <w:sz w:val="22"/>
                      <w:szCs w:val="22"/>
                    </w:rPr>
                  </w:pPr>
                  <w:r>
                    <w:rPr>
                      <w:sz w:val="22"/>
                      <w:szCs w:val="22"/>
                    </w:rPr>
                    <w:t>Senior</w:t>
                  </w:r>
                  <w:r w:rsidR="000E71F4">
                    <w:rPr>
                      <w:sz w:val="22"/>
                      <w:szCs w:val="22"/>
                    </w:rPr>
                    <w:t xml:space="preserve"> Electronics Engineer </w:t>
                  </w:r>
                </w:p>
              </w:tc>
            </w:tr>
          </w:tbl>
          <w:p w14:paraId="5D9DC451" w14:textId="77777777" w:rsidR="00186EAC" w:rsidRPr="008D4E89" w:rsidRDefault="00186EAC" w:rsidP="008D4E89">
            <w:pPr>
              <w:spacing w:before="120" w:after="120"/>
              <w:ind w:left="34"/>
              <w:rPr>
                <w:rFonts w:ascii="Arial" w:hAnsi="Arial" w:cs="Arial"/>
                <w:b/>
                <w:color w:val="000000"/>
                <w:sz w:val="22"/>
                <w:szCs w:val="22"/>
                <w:lang w:val="en-US"/>
              </w:rPr>
            </w:pPr>
          </w:p>
        </w:tc>
        <w:tc>
          <w:tcPr>
            <w:tcW w:w="1701" w:type="dxa"/>
            <w:tcBorders>
              <w:top w:val="single" w:sz="4" w:space="0" w:color="auto"/>
              <w:left w:val="single" w:sz="4" w:space="0" w:color="auto"/>
              <w:bottom w:val="single" w:sz="4" w:space="0" w:color="auto"/>
              <w:right w:val="single" w:sz="4" w:space="0" w:color="auto"/>
            </w:tcBorders>
            <w:vAlign w:val="center"/>
          </w:tcPr>
          <w:p w14:paraId="088130F8" w14:textId="77777777" w:rsidR="00186EAC" w:rsidRPr="008D4E89" w:rsidRDefault="00186EAC" w:rsidP="008D4E89">
            <w:pPr>
              <w:spacing w:before="120" w:after="120"/>
              <w:ind w:left="34"/>
              <w:rPr>
                <w:rFonts w:ascii="Arial" w:hAnsi="Arial" w:cs="Arial"/>
                <w:b/>
                <w:color w:val="000000"/>
                <w:sz w:val="22"/>
                <w:szCs w:val="22"/>
                <w:lang w:val="en-US"/>
              </w:rPr>
            </w:pPr>
            <w:r w:rsidRPr="008D4E89">
              <w:rPr>
                <w:rFonts w:ascii="Arial" w:hAnsi="Arial" w:cs="Arial"/>
                <w:b/>
                <w:color w:val="000000"/>
                <w:sz w:val="22"/>
                <w:szCs w:val="22"/>
                <w:lang w:val="en-US"/>
              </w:rPr>
              <w:t>Job Holder</w:t>
            </w:r>
            <w:r w:rsidR="008D4E89" w:rsidRPr="008D4E89">
              <w:rPr>
                <w:rFonts w:ascii="Arial" w:hAnsi="Arial" w:cs="Arial"/>
                <w:b/>
                <w:color w:val="000000"/>
                <w:sz w:val="22"/>
                <w:szCs w:val="22"/>
                <w:lang w:val="en-US"/>
              </w:rPr>
              <w:t>:</w:t>
            </w:r>
          </w:p>
        </w:tc>
        <w:tc>
          <w:tcPr>
            <w:tcW w:w="2977" w:type="dxa"/>
            <w:tcBorders>
              <w:top w:val="single" w:sz="4" w:space="0" w:color="auto"/>
              <w:left w:val="single" w:sz="4" w:space="0" w:color="auto"/>
              <w:bottom w:val="single" w:sz="4" w:space="0" w:color="auto"/>
              <w:right w:val="single" w:sz="4" w:space="0" w:color="auto"/>
            </w:tcBorders>
            <w:vAlign w:val="center"/>
          </w:tcPr>
          <w:p w14:paraId="5F404FE4" w14:textId="77777777" w:rsidR="00186EAC" w:rsidRPr="008D4E89" w:rsidRDefault="00186EAC" w:rsidP="008D4E89">
            <w:pPr>
              <w:spacing w:before="120" w:after="120"/>
              <w:ind w:left="34"/>
              <w:rPr>
                <w:rFonts w:ascii="Arial" w:hAnsi="Arial" w:cs="Arial"/>
                <w:color w:val="000000"/>
                <w:sz w:val="22"/>
                <w:szCs w:val="22"/>
                <w:lang w:val="en-US"/>
              </w:rPr>
            </w:pPr>
          </w:p>
        </w:tc>
      </w:tr>
      <w:tr w:rsidR="00186EAC" w14:paraId="447E804B" w14:textId="77777777" w:rsidTr="76E5F651">
        <w:tc>
          <w:tcPr>
            <w:tcW w:w="1552" w:type="dxa"/>
            <w:tcBorders>
              <w:top w:val="single" w:sz="4" w:space="0" w:color="auto"/>
              <w:left w:val="single" w:sz="4" w:space="0" w:color="auto"/>
              <w:bottom w:val="single" w:sz="4" w:space="0" w:color="auto"/>
              <w:right w:val="single" w:sz="4" w:space="0" w:color="auto"/>
            </w:tcBorders>
            <w:vAlign w:val="center"/>
            <w:hideMark/>
          </w:tcPr>
          <w:p w14:paraId="2D0B111E" w14:textId="77777777" w:rsidR="00186EAC" w:rsidRPr="008D4E89" w:rsidRDefault="00186EAC" w:rsidP="008D4E89">
            <w:pPr>
              <w:spacing w:before="120" w:after="120"/>
              <w:ind w:left="34"/>
              <w:rPr>
                <w:rFonts w:ascii="Arial" w:hAnsi="Arial" w:cs="Arial"/>
                <w:b/>
                <w:color w:val="000000"/>
                <w:sz w:val="22"/>
                <w:szCs w:val="22"/>
                <w:lang w:val="en-US"/>
              </w:rPr>
            </w:pPr>
            <w:r w:rsidRPr="008D4E89">
              <w:rPr>
                <w:rFonts w:ascii="Arial" w:hAnsi="Arial" w:cs="Arial"/>
                <w:b/>
                <w:color w:val="000000"/>
                <w:sz w:val="22"/>
                <w:szCs w:val="22"/>
              </w:rPr>
              <w:t>Division:</w:t>
            </w:r>
          </w:p>
        </w:tc>
        <w:tc>
          <w:tcPr>
            <w:tcW w:w="3126" w:type="dxa"/>
            <w:tcBorders>
              <w:top w:val="single" w:sz="4" w:space="0" w:color="auto"/>
              <w:left w:val="single" w:sz="4" w:space="0" w:color="auto"/>
              <w:bottom w:val="single" w:sz="4" w:space="0" w:color="auto"/>
              <w:right w:val="single" w:sz="4" w:space="0" w:color="auto"/>
            </w:tcBorders>
            <w:vAlign w:val="center"/>
          </w:tcPr>
          <w:p w14:paraId="1C9C85BD" w14:textId="2289364B" w:rsidR="00186EAC" w:rsidRPr="008D4E89" w:rsidRDefault="00E26F49" w:rsidP="008D4E89">
            <w:pPr>
              <w:spacing w:before="120" w:after="120"/>
              <w:ind w:left="34"/>
              <w:rPr>
                <w:rFonts w:ascii="Arial" w:hAnsi="Arial" w:cs="Arial"/>
                <w:color w:val="000000"/>
                <w:sz w:val="22"/>
                <w:szCs w:val="22"/>
                <w:lang w:val="en-US"/>
              </w:rPr>
            </w:pPr>
            <w:r>
              <w:rPr>
                <w:rFonts w:ascii="Arial" w:hAnsi="Arial" w:cs="Arial"/>
                <w:color w:val="000000"/>
                <w:sz w:val="22"/>
                <w:szCs w:val="22"/>
                <w:lang w:val="en-US"/>
              </w:rPr>
              <w:t>Electronic and Electrical Eng</w:t>
            </w:r>
          </w:p>
        </w:tc>
        <w:tc>
          <w:tcPr>
            <w:tcW w:w="1701" w:type="dxa"/>
            <w:tcBorders>
              <w:top w:val="single" w:sz="4" w:space="0" w:color="auto"/>
              <w:left w:val="single" w:sz="4" w:space="0" w:color="auto"/>
              <w:bottom w:val="single" w:sz="4" w:space="0" w:color="auto"/>
              <w:right w:val="single" w:sz="4" w:space="0" w:color="auto"/>
            </w:tcBorders>
            <w:vAlign w:val="center"/>
          </w:tcPr>
          <w:p w14:paraId="3BC37555" w14:textId="77777777" w:rsidR="00186EAC" w:rsidRPr="008D4E89" w:rsidRDefault="00064F7B" w:rsidP="008D4E89">
            <w:pPr>
              <w:spacing w:before="120" w:after="120"/>
              <w:ind w:left="34"/>
              <w:rPr>
                <w:rFonts w:ascii="Arial" w:hAnsi="Arial" w:cs="Arial"/>
                <w:b/>
                <w:color w:val="000000"/>
                <w:sz w:val="22"/>
                <w:szCs w:val="22"/>
                <w:lang w:val="en-US"/>
              </w:rPr>
            </w:pPr>
            <w:r>
              <w:rPr>
                <w:rFonts w:ascii="Arial" w:hAnsi="Arial" w:cs="Arial"/>
                <w:b/>
                <w:color w:val="000000"/>
                <w:sz w:val="22"/>
                <w:szCs w:val="22"/>
                <w:lang w:val="en-US"/>
              </w:rPr>
              <w:t>Grade</w:t>
            </w:r>
          </w:p>
        </w:tc>
        <w:tc>
          <w:tcPr>
            <w:tcW w:w="2977" w:type="dxa"/>
            <w:tcBorders>
              <w:top w:val="single" w:sz="4" w:space="0" w:color="auto"/>
              <w:left w:val="single" w:sz="4" w:space="0" w:color="auto"/>
              <w:bottom w:val="single" w:sz="4" w:space="0" w:color="auto"/>
              <w:right w:val="single" w:sz="4" w:space="0" w:color="auto"/>
            </w:tcBorders>
            <w:vAlign w:val="center"/>
          </w:tcPr>
          <w:p w14:paraId="54791744" w14:textId="3E3C6CF5" w:rsidR="00186EAC" w:rsidRPr="008D4E89" w:rsidRDefault="008A60F1" w:rsidP="008D4E89">
            <w:pPr>
              <w:spacing w:before="120" w:after="120"/>
              <w:ind w:left="34"/>
              <w:rPr>
                <w:rFonts w:ascii="Arial" w:hAnsi="Arial" w:cs="Arial"/>
                <w:color w:val="000000"/>
                <w:sz w:val="22"/>
                <w:szCs w:val="22"/>
                <w:lang w:val="en-US"/>
              </w:rPr>
            </w:pPr>
            <w:r>
              <w:rPr>
                <w:rFonts w:ascii="Arial" w:hAnsi="Arial" w:cs="Arial"/>
                <w:color w:val="000000"/>
                <w:sz w:val="22"/>
                <w:szCs w:val="22"/>
                <w:lang w:val="en-US"/>
              </w:rPr>
              <w:t xml:space="preserve">CC - </w:t>
            </w:r>
            <w:r w:rsidR="00CF6521">
              <w:rPr>
                <w:rFonts w:ascii="Arial" w:hAnsi="Arial" w:cs="Arial"/>
                <w:color w:val="000000"/>
                <w:sz w:val="22"/>
                <w:szCs w:val="22"/>
                <w:lang w:val="en-US"/>
              </w:rPr>
              <w:t>SC</w:t>
            </w:r>
          </w:p>
        </w:tc>
      </w:tr>
    </w:tbl>
    <w:p w14:paraId="440C8900" w14:textId="77777777" w:rsidR="00186EAC" w:rsidRPr="00884818" w:rsidRDefault="00186EAC" w:rsidP="00186EAC">
      <w:pPr>
        <w:ind w:left="34"/>
        <w:rPr>
          <w:rFonts w:ascii="Arial" w:hAnsi="Arial" w:cs="Arial"/>
          <w:sz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186EAC" w:rsidRPr="00152185" w14:paraId="3AF6A7B4" w14:textId="77777777" w:rsidTr="76E5F651">
        <w:trPr>
          <w:trHeight w:val="510"/>
        </w:trPr>
        <w:tc>
          <w:tcPr>
            <w:tcW w:w="9356" w:type="dxa"/>
            <w:tcBorders>
              <w:bottom w:val="single" w:sz="4" w:space="0" w:color="auto"/>
            </w:tcBorders>
            <w:vAlign w:val="center"/>
          </w:tcPr>
          <w:p w14:paraId="2FF090FB" w14:textId="77777777" w:rsidR="00186EAC" w:rsidRPr="00251194" w:rsidRDefault="00251194" w:rsidP="00251194">
            <w:pPr>
              <w:ind w:left="34" w:right="-45"/>
              <w:rPr>
                <w:rFonts w:ascii="Arial" w:hAnsi="Arial" w:cs="Arial"/>
                <w:b/>
                <w:sz w:val="22"/>
                <w:szCs w:val="22"/>
              </w:rPr>
            </w:pPr>
            <w:r w:rsidRPr="00251194">
              <w:rPr>
                <w:rFonts w:ascii="Arial" w:hAnsi="Arial" w:cs="Arial"/>
                <w:b/>
                <w:sz w:val="22"/>
                <w:szCs w:val="22"/>
              </w:rPr>
              <w:t xml:space="preserve">Job Purpose:  </w:t>
            </w:r>
          </w:p>
        </w:tc>
      </w:tr>
      <w:tr w:rsidR="0032237B" w:rsidRPr="00152185" w14:paraId="2F008C5C" w14:textId="77777777" w:rsidTr="76E5F651">
        <w:trPr>
          <w:trHeight w:val="2400"/>
        </w:trPr>
        <w:tc>
          <w:tcPr>
            <w:tcW w:w="9356" w:type="dxa"/>
            <w:tcBorders>
              <w:top w:val="single" w:sz="4" w:space="0" w:color="auto"/>
              <w:bottom w:val="sing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9140"/>
            </w:tblGrid>
            <w:tr w:rsidR="000E71F4" w14:paraId="5F075849" w14:textId="77777777" w:rsidTr="76E5F651">
              <w:trPr>
                <w:trHeight w:val="862"/>
              </w:trPr>
              <w:tc>
                <w:tcPr>
                  <w:tcW w:w="0" w:type="auto"/>
                </w:tcPr>
                <w:p w14:paraId="238C78E9" w14:textId="629E4FA9" w:rsidR="000E71F4" w:rsidRDefault="313AA806" w:rsidP="00275D9D">
                  <w:pPr>
                    <w:pStyle w:val="Default"/>
                    <w:spacing w:before="240" w:after="240"/>
                    <w:jc w:val="both"/>
                    <w:rPr>
                      <w:sz w:val="22"/>
                      <w:szCs w:val="22"/>
                    </w:rPr>
                  </w:pPr>
                  <w:r w:rsidRPr="76E5F651">
                    <w:rPr>
                      <w:sz w:val="22"/>
                      <w:szCs w:val="22"/>
                    </w:rPr>
                    <w:t xml:space="preserve">As an SEA </w:t>
                  </w:r>
                  <w:r w:rsidR="2070B915" w:rsidRPr="76E5F651">
                    <w:rPr>
                      <w:sz w:val="22"/>
                      <w:szCs w:val="22"/>
                    </w:rPr>
                    <w:t>Senior</w:t>
                  </w:r>
                  <w:r w:rsidRPr="76E5F651">
                    <w:rPr>
                      <w:sz w:val="22"/>
                      <w:szCs w:val="22"/>
                    </w:rPr>
                    <w:t xml:space="preserve"> Electronics Engineer </w:t>
                  </w:r>
                  <w:r w:rsidR="2070B915" w:rsidRPr="76E5F651">
                    <w:rPr>
                      <w:sz w:val="22"/>
                      <w:szCs w:val="22"/>
                    </w:rPr>
                    <w:t>you will</w:t>
                  </w:r>
                  <w:r w:rsidRPr="76E5F651">
                    <w:rPr>
                      <w:sz w:val="22"/>
                      <w:szCs w:val="22"/>
                    </w:rPr>
                    <w:t xml:space="preserve"> </w:t>
                  </w:r>
                  <w:r w:rsidR="2070B915" w:rsidRPr="76E5F651">
                    <w:rPr>
                      <w:sz w:val="22"/>
                      <w:szCs w:val="22"/>
                    </w:rPr>
                    <w:t xml:space="preserve">take responsibility for the </w:t>
                  </w:r>
                  <w:r w:rsidRPr="76E5F651">
                    <w:rPr>
                      <w:sz w:val="22"/>
                      <w:szCs w:val="22"/>
                    </w:rPr>
                    <w:t xml:space="preserve">electrical and electronic design and development of our products. The job holder will utilise state-of-the-art methods, </w:t>
                  </w:r>
                  <w:r w:rsidR="4BFD715B" w:rsidRPr="76E5F651">
                    <w:rPr>
                      <w:sz w:val="22"/>
                      <w:szCs w:val="22"/>
                    </w:rPr>
                    <w:t>technology</w:t>
                  </w:r>
                  <w:r w:rsidRPr="76E5F651">
                    <w:rPr>
                      <w:sz w:val="22"/>
                      <w:szCs w:val="22"/>
                    </w:rPr>
                    <w:t xml:space="preserve"> and tools to explore all aspects of the development lifecycle, engineering analysis, requirements analysis, design, implementation, test, build and product support. The job holder will interface with customers (internal and external) on many factors within the design and liaise closely with Engineers from other disciplines, </w:t>
                  </w:r>
                  <w:r w:rsidR="4F05C24C" w:rsidRPr="76E5F651">
                    <w:rPr>
                      <w:sz w:val="22"/>
                      <w:szCs w:val="22"/>
                    </w:rPr>
                    <w:t>including</w:t>
                  </w:r>
                  <w:r w:rsidRPr="76E5F651">
                    <w:rPr>
                      <w:sz w:val="22"/>
                      <w:szCs w:val="22"/>
                    </w:rPr>
                    <w:t xml:space="preserve"> Systems</w:t>
                  </w:r>
                  <w:r w:rsidR="4F05C24C" w:rsidRPr="76E5F651">
                    <w:rPr>
                      <w:sz w:val="22"/>
                      <w:szCs w:val="22"/>
                    </w:rPr>
                    <w:t>, Mechanical</w:t>
                  </w:r>
                  <w:r w:rsidRPr="76E5F651">
                    <w:rPr>
                      <w:sz w:val="22"/>
                      <w:szCs w:val="22"/>
                    </w:rPr>
                    <w:t xml:space="preserve"> and Software Engineering.</w:t>
                  </w:r>
                </w:p>
              </w:tc>
            </w:tr>
          </w:tbl>
          <w:p w14:paraId="37D2D9F6" w14:textId="77777777" w:rsidR="00B600D9" w:rsidRPr="00152185" w:rsidRDefault="00B600D9" w:rsidP="00B600D9">
            <w:pPr>
              <w:rPr>
                <w:rFonts w:ascii="Arial" w:hAnsi="Arial" w:cs="Arial"/>
                <w:sz w:val="22"/>
                <w:szCs w:val="22"/>
              </w:rPr>
            </w:pPr>
          </w:p>
        </w:tc>
      </w:tr>
      <w:tr w:rsidR="00CA3953" w:rsidRPr="00152185" w14:paraId="25DD9745" w14:textId="77777777" w:rsidTr="76E5F651">
        <w:trPr>
          <w:trHeight w:val="300"/>
        </w:trPr>
        <w:tc>
          <w:tcPr>
            <w:tcW w:w="9356" w:type="dxa"/>
            <w:tcBorders>
              <w:bottom w:val="single" w:sz="4" w:space="0" w:color="auto"/>
            </w:tcBorders>
            <w:vAlign w:val="center"/>
          </w:tcPr>
          <w:p w14:paraId="43155EAB" w14:textId="77777777" w:rsidR="00CA3953" w:rsidRPr="00251194" w:rsidRDefault="00CA3953" w:rsidP="00B64ED6">
            <w:pPr>
              <w:ind w:left="34" w:right="-45"/>
              <w:rPr>
                <w:rFonts w:ascii="Arial" w:hAnsi="Arial" w:cs="Arial"/>
                <w:b/>
                <w:sz w:val="22"/>
                <w:szCs w:val="22"/>
              </w:rPr>
            </w:pPr>
            <w:r>
              <w:rPr>
                <w:rFonts w:ascii="Arial" w:hAnsi="Arial" w:cs="Arial"/>
                <w:b/>
                <w:sz w:val="22"/>
                <w:szCs w:val="22"/>
              </w:rPr>
              <w:t>Responsibilities</w:t>
            </w:r>
            <w:r w:rsidRPr="00251194">
              <w:rPr>
                <w:rFonts w:ascii="Arial" w:hAnsi="Arial" w:cs="Arial"/>
                <w:b/>
                <w:sz w:val="22"/>
                <w:szCs w:val="22"/>
              </w:rPr>
              <w:t xml:space="preserve">:  </w:t>
            </w:r>
          </w:p>
        </w:tc>
      </w:tr>
      <w:tr w:rsidR="00CA3953" w:rsidRPr="00152185" w14:paraId="32F9AC5B" w14:textId="77777777" w:rsidTr="76E5F651">
        <w:trPr>
          <w:trHeight w:val="1500"/>
        </w:trPr>
        <w:tc>
          <w:tcPr>
            <w:tcW w:w="9356" w:type="dxa"/>
            <w:tcBorders>
              <w:top w:val="single" w:sz="4" w:space="0" w:color="auto"/>
              <w:bottom w:val="single" w:sz="4" w:space="0" w:color="auto"/>
            </w:tcBorders>
            <w:vAlign w:val="center"/>
          </w:tcPr>
          <w:p w14:paraId="4101010B" w14:textId="77777777" w:rsidR="00B600D9" w:rsidRDefault="00B600D9" w:rsidP="00B600D9">
            <w:pPr>
              <w:rPr>
                <w:rFonts w:ascii="Arial" w:hAnsi="Arial" w:cs="Arial"/>
                <w:sz w:val="22"/>
                <w:szCs w:val="22"/>
              </w:rPr>
            </w:pPr>
          </w:p>
          <w:tbl>
            <w:tblPr>
              <w:tblW w:w="0" w:type="auto"/>
              <w:tblBorders>
                <w:top w:val="nil"/>
                <w:left w:val="nil"/>
                <w:bottom w:val="nil"/>
                <w:right w:val="nil"/>
              </w:tblBorders>
              <w:tblLook w:val="0000" w:firstRow="0" w:lastRow="0" w:firstColumn="0" w:lastColumn="0" w:noHBand="0" w:noVBand="0"/>
            </w:tblPr>
            <w:tblGrid>
              <w:gridCol w:w="9140"/>
            </w:tblGrid>
            <w:tr w:rsidR="000E71F4" w14:paraId="05EC2A5B" w14:textId="77777777">
              <w:trPr>
                <w:trHeight w:val="2886"/>
              </w:trPr>
              <w:tc>
                <w:tcPr>
                  <w:tcW w:w="0" w:type="auto"/>
                </w:tcPr>
                <w:p w14:paraId="5E91C7B4" w14:textId="77777777" w:rsidR="000E71F4" w:rsidRDefault="000E71F4" w:rsidP="00275D9D">
                  <w:pPr>
                    <w:pStyle w:val="Default"/>
                    <w:jc w:val="both"/>
                    <w:rPr>
                      <w:sz w:val="22"/>
                      <w:szCs w:val="22"/>
                    </w:rPr>
                  </w:pPr>
                  <w:r>
                    <w:rPr>
                      <w:sz w:val="22"/>
                      <w:szCs w:val="22"/>
                    </w:rPr>
                    <w:t xml:space="preserve">1. Take responsibility for the Electrical and Electronic Engineering delivery of a variety of Electro-mechanical Systems supplied by SEA working to agreed cost, time and quality; </w:t>
                  </w:r>
                </w:p>
                <w:p w14:paraId="19A733E3" w14:textId="77777777" w:rsidR="000E71F4" w:rsidRDefault="000E71F4" w:rsidP="00275D9D">
                  <w:pPr>
                    <w:pStyle w:val="Default"/>
                    <w:jc w:val="both"/>
                    <w:rPr>
                      <w:sz w:val="22"/>
                      <w:szCs w:val="22"/>
                    </w:rPr>
                  </w:pPr>
                </w:p>
                <w:p w14:paraId="3E7E49BB" w14:textId="77777777" w:rsidR="000E71F4" w:rsidRDefault="000E71F4" w:rsidP="00275D9D">
                  <w:pPr>
                    <w:pStyle w:val="Default"/>
                    <w:jc w:val="both"/>
                    <w:rPr>
                      <w:sz w:val="22"/>
                      <w:szCs w:val="22"/>
                    </w:rPr>
                  </w:pPr>
                  <w:r>
                    <w:rPr>
                      <w:sz w:val="22"/>
                      <w:szCs w:val="22"/>
                    </w:rPr>
                    <w:t xml:space="preserve">2. Provide technical </w:t>
                  </w:r>
                  <w:r w:rsidR="00787160">
                    <w:rPr>
                      <w:sz w:val="22"/>
                      <w:szCs w:val="22"/>
                    </w:rPr>
                    <w:t>support</w:t>
                  </w:r>
                  <w:r>
                    <w:rPr>
                      <w:sz w:val="22"/>
                      <w:szCs w:val="22"/>
                    </w:rPr>
                    <w:t xml:space="preserve"> to a small multi-disciplinary team of Engineers on specific projects; </w:t>
                  </w:r>
                </w:p>
                <w:p w14:paraId="0DDF629A" w14:textId="77777777" w:rsidR="000E71F4" w:rsidRDefault="000E71F4" w:rsidP="00275D9D">
                  <w:pPr>
                    <w:pStyle w:val="Default"/>
                    <w:jc w:val="both"/>
                    <w:rPr>
                      <w:sz w:val="22"/>
                      <w:szCs w:val="22"/>
                    </w:rPr>
                  </w:pPr>
                </w:p>
                <w:p w14:paraId="4DD6755A" w14:textId="77777777" w:rsidR="000E71F4" w:rsidRDefault="000E71F4" w:rsidP="00275D9D">
                  <w:pPr>
                    <w:pStyle w:val="Default"/>
                    <w:jc w:val="both"/>
                    <w:rPr>
                      <w:sz w:val="22"/>
                      <w:szCs w:val="22"/>
                    </w:rPr>
                  </w:pPr>
                  <w:r>
                    <w:rPr>
                      <w:sz w:val="22"/>
                      <w:szCs w:val="22"/>
                    </w:rPr>
                    <w:t xml:space="preserve">3. Seek and share good practice and knowledge locally to continuously improve own practices; </w:t>
                  </w:r>
                </w:p>
                <w:p w14:paraId="3760DB82" w14:textId="77777777" w:rsidR="000E71F4" w:rsidRDefault="000E71F4" w:rsidP="00275D9D">
                  <w:pPr>
                    <w:pStyle w:val="Default"/>
                    <w:jc w:val="both"/>
                    <w:rPr>
                      <w:sz w:val="22"/>
                      <w:szCs w:val="22"/>
                    </w:rPr>
                  </w:pPr>
                </w:p>
                <w:p w14:paraId="19D1CD97" w14:textId="77777777" w:rsidR="000E71F4" w:rsidRDefault="000E71F4" w:rsidP="00275D9D">
                  <w:pPr>
                    <w:pStyle w:val="Default"/>
                    <w:jc w:val="both"/>
                    <w:rPr>
                      <w:sz w:val="22"/>
                      <w:szCs w:val="22"/>
                    </w:rPr>
                  </w:pPr>
                  <w:r>
                    <w:rPr>
                      <w:sz w:val="22"/>
                      <w:szCs w:val="22"/>
                    </w:rPr>
                    <w:t xml:space="preserve">4. Provide support to the learning and development of other Engineers within SEA through mentorship and expert advice; </w:t>
                  </w:r>
                </w:p>
                <w:p w14:paraId="20C8D8A6" w14:textId="77777777" w:rsidR="000E71F4" w:rsidRDefault="000E71F4" w:rsidP="00275D9D">
                  <w:pPr>
                    <w:pStyle w:val="Default"/>
                    <w:jc w:val="both"/>
                    <w:rPr>
                      <w:sz w:val="22"/>
                      <w:szCs w:val="22"/>
                    </w:rPr>
                  </w:pPr>
                </w:p>
                <w:p w14:paraId="542C1406" w14:textId="77777777" w:rsidR="000E71F4" w:rsidRDefault="000E71F4" w:rsidP="00275D9D">
                  <w:pPr>
                    <w:pStyle w:val="Default"/>
                    <w:jc w:val="both"/>
                    <w:rPr>
                      <w:sz w:val="22"/>
                      <w:szCs w:val="22"/>
                    </w:rPr>
                  </w:pPr>
                  <w:r>
                    <w:rPr>
                      <w:sz w:val="22"/>
                      <w:szCs w:val="22"/>
                    </w:rPr>
                    <w:t xml:space="preserve">5. Support and facilitate reviews and approvals of electrical &amp; electronic designs in accordance with business and industry standards; </w:t>
                  </w:r>
                </w:p>
                <w:p w14:paraId="3A08FB1A" w14:textId="77777777" w:rsidR="000E71F4" w:rsidRDefault="000E71F4" w:rsidP="00275D9D">
                  <w:pPr>
                    <w:pStyle w:val="Default"/>
                    <w:jc w:val="both"/>
                    <w:rPr>
                      <w:sz w:val="22"/>
                      <w:szCs w:val="22"/>
                    </w:rPr>
                  </w:pPr>
                </w:p>
                <w:p w14:paraId="0595F4E2" w14:textId="77777777" w:rsidR="000E71F4" w:rsidRDefault="000E71F4" w:rsidP="00275D9D">
                  <w:pPr>
                    <w:pStyle w:val="Default"/>
                    <w:jc w:val="both"/>
                    <w:rPr>
                      <w:sz w:val="22"/>
                      <w:szCs w:val="22"/>
                    </w:rPr>
                  </w:pPr>
                  <w:r>
                    <w:rPr>
                      <w:sz w:val="22"/>
                      <w:szCs w:val="22"/>
                    </w:rPr>
                    <w:t xml:space="preserve">6. Provide input to Company standards pertaining to Electrical and Electronic Engineering including calculations, CAD models, manufacturing drawings &amp; schematics and technical reports; </w:t>
                  </w:r>
                </w:p>
                <w:p w14:paraId="64E02CCF" w14:textId="77777777" w:rsidR="000E71F4" w:rsidRDefault="000E71F4" w:rsidP="00275D9D">
                  <w:pPr>
                    <w:pStyle w:val="Default"/>
                    <w:jc w:val="both"/>
                    <w:rPr>
                      <w:sz w:val="22"/>
                      <w:szCs w:val="22"/>
                    </w:rPr>
                  </w:pPr>
                </w:p>
                <w:p w14:paraId="0723EF93" w14:textId="77777777" w:rsidR="000E71F4" w:rsidRDefault="000E71F4" w:rsidP="00275D9D">
                  <w:pPr>
                    <w:pStyle w:val="Default"/>
                    <w:jc w:val="both"/>
                    <w:rPr>
                      <w:sz w:val="22"/>
                      <w:szCs w:val="22"/>
                    </w:rPr>
                  </w:pPr>
                  <w:r>
                    <w:rPr>
                      <w:sz w:val="22"/>
                      <w:szCs w:val="22"/>
                    </w:rPr>
                    <w:t xml:space="preserve">7. Support SEA products through manufacturing, assembly, installation and service life; </w:t>
                  </w:r>
                </w:p>
                <w:p w14:paraId="08AA7CE0" w14:textId="77777777" w:rsidR="000E71F4" w:rsidRDefault="000E71F4" w:rsidP="00275D9D">
                  <w:pPr>
                    <w:pStyle w:val="Default"/>
                    <w:jc w:val="both"/>
                    <w:rPr>
                      <w:sz w:val="22"/>
                      <w:szCs w:val="22"/>
                    </w:rPr>
                  </w:pPr>
                </w:p>
                <w:p w14:paraId="0F853FC5" w14:textId="77777777" w:rsidR="000E71F4" w:rsidRDefault="000E71F4" w:rsidP="00275D9D">
                  <w:pPr>
                    <w:pStyle w:val="Default"/>
                    <w:jc w:val="both"/>
                    <w:rPr>
                      <w:sz w:val="22"/>
                      <w:szCs w:val="22"/>
                    </w:rPr>
                  </w:pPr>
                  <w:r>
                    <w:rPr>
                      <w:sz w:val="22"/>
                      <w:szCs w:val="22"/>
                    </w:rPr>
                    <w:t xml:space="preserve">8. Support the preparation and submission of bids and proposals, including interfacing with customers and suppliers and generating engineering estimates; </w:t>
                  </w:r>
                </w:p>
              </w:tc>
            </w:tr>
          </w:tbl>
          <w:p w14:paraId="5021AAF7" w14:textId="77777777" w:rsidR="00B600D9" w:rsidRDefault="00B600D9" w:rsidP="00275D9D">
            <w:pPr>
              <w:jc w:val="both"/>
              <w:rPr>
                <w:rFonts w:ascii="Arial" w:hAnsi="Arial" w:cs="Arial"/>
                <w:sz w:val="22"/>
                <w:szCs w:val="22"/>
              </w:rPr>
            </w:pPr>
          </w:p>
          <w:p w14:paraId="40DD1E6F" w14:textId="77777777" w:rsidR="00DF6444" w:rsidRDefault="00DF6444" w:rsidP="00B600D9">
            <w:pPr>
              <w:rPr>
                <w:rFonts w:ascii="Arial" w:hAnsi="Arial" w:cs="Arial"/>
                <w:sz w:val="22"/>
                <w:szCs w:val="22"/>
              </w:rPr>
            </w:pPr>
          </w:p>
          <w:p w14:paraId="00C76980" w14:textId="77777777" w:rsidR="00DB7508" w:rsidRDefault="00DB7508" w:rsidP="00B600D9">
            <w:pPr>
              <w:rPr>
                <w:rFonts w:ascii="Arial" w:hAnsi="Arial" w:cs="Arial"/>
                <w:sz w:val="22"/>
                <w:szCs w:val="22"/>
              </w:rPr>
            </w:pPr>
          </w:p>
          <w:p w14:paraId="5A49B8C3" w14:textId="77777777" w:rsidR="00DB7508" w:rsidRDefault="00DB7508" w:rsidP="00B600D9">
            <w:pPr>
              <w:rPr>
                <w:rFonts w:ascii="Arial" w:hAnsi="Arial" w:cs="Arial"/>
                <w:sz w:val="22"/>
                <w:szCs w:val="22"/>
              </w:rPr>
            </w:pPr>
          </w:p>
          <w:p w14:paraId="7DE56F92" w14:textId="77777777" w:rsidR="00DF6444" w:rsidRDefault="00DF6444" w:rsidP="00B600D9">
            <w:pPr>
              <w:rPr>
                <w:rFonts w:ascii="Arial" w:hAnsi="Arial" w:cs="Arial"/>
                <w:sz w:val="22"/>
                <w:szCs w:val="22"/>
              </w:rPr>
            </w:pPr>
          </w:p>
          <w:p w14:paraId="65F63FC7" w14:textId="77777777" w:rsidR="00DF6444" w:rsidRPr="00064F7B" w:rsidRDefault="00DF6444" w:rsidP="00B600D9">
            <w:pPr>
              <w:rPr>
                <w:rFonts w:ascii="Arial" w:hAnsi="Arial" w:cs="Arial"/>
                <w:sz w:val="22"/>
                <w:szCs w:val="22"/>
              </w:rPr>
            </w:pPr>
          </w:p>
        </w:tc>
      </w:tr>
      <w:tr w:rsidR="00064F7B" w:rsidRPr="00152185" w14:paraId="0E1559EE" w14:textId="77777777" w:rsidTr="76E5F651">
        <w:trPr>
          <w:trHeight w:val="510"/>
        </w:trPr>
        <w:tc>
          <w:tcPr>
            <w:tcW w:w="9356" w:type="dxa"/>
            <w:tcBorders>
              <w:top w:val="single" w:sz="4" w:space="0" w:color="auto"/>
              <w:left w:val="single" w:sz="4" w:space="0" w:color="auto"/>
              <w:bottom w:val="single" w:sz="4" w:space="0" w:color="auto"/>
              <w:right w:val="single" w:sz="4" w:space="0" w:color="auto"/>
            </w:tcBorders>
            <w:vAlign w:val="center"/>
          </w:tcPr>
          <w:p w14:paraId="2F55EA96" w14:textId="77777777" w:rsidR="00064F7B" w:rsidRPr="00064F7B" w:rsidRDefault="00064F7B" w:rsidP="00064F7B">
            <w:pPr>
              <w:rPr>
                <w:rFonts w:ascii="Arial" w:hAnsi="Arial" w:cs="Arial"/>
                <w:b/>
                <w:sz w:val="22"/>
                <w:szCs w:val="22"/>
              </w:rPr>
            </w:pPr>
            <w:r w:rsidRPr="00064F7B">
              <w:rPr>
                <w:rFonts w:ascii="Arial" w:hAnsi="Arial" w:cs="Arial"/>
                <w:b/>
                <w:sz w:val="22"/>
                <w:szCs w:val="22"/>
              </w:rPr>
              <w:lastRenderedPageBreak/>
              <w:t>Key Result Areas:</w:t>
            </w:r>
          </w:p>
        </w:tc>
      </w:tr>
      <w:tr w:rsidR="00064F7B" w:rsidRPr="003E507E" w14:paraId="64F0F15D" w14:textId="77777777" w:rsidTr="76E5F651">
        <w:trPr>
          <w:trHeight w:val="300"/>
        </w:trPr>
        <w:tc>
          <w:tcPr>
            <w:tcW w:w="9356" w:type="dxa"/>
            <w:tcBorders>
              <w:top w:val="single" w:sz="4" w:space="0" w:color="auto"/>
              <w:left w:val="single" w:sz="4" w:space="0" w:color="auto"/>
              <w:bottom w:val="single" w:sz="4" w:space="0" w:color="auto"/>
              <w:right w:val="single" w:sz="4" w:space="0" w:color="auto"/>
            </w:tcBorders>
            <w:vAlign w:val="center"/>
          </w:tcPr>
          <w:p w14:paraId="6427C657" w14:textId="77777777" w:rsidR="00064F7B" w:rsidRPr="00064F7B" w:rsidRDefault="00064F7B" w:rsidP="00A652A3">
            <w:pPr>
              <w:rPr>
                <w:rFonts w:ascii="Arial" w:hAnsi="Arial" w:cs="Arial"/>
                <w:sz w:val="22"/>
                <w:szCs w:val="22"/>
              </w:rPr>
            </w:pPr>
            <w:r w:rsidRPr="00EE261F">
              <w:rPr>
                <w:rFonts w:ascii="Arial" w:hAnsi="Arial" w:cs="Arial"/>
              </w:rPr>
              <w:t>The jobholder will be expected to:</w:t>
            </w:r>
            <w:r w:rsidRPr="00064F7B">
              <w:rPr>
                <w:rFonts w:ascii="Arial" w:hAnsi="Arial" w:cs="Arial"/>
                <w:sz w:val="22"/>
                <w:szCs w:val="22"/>
              </w:rPr>
              <w:t xml:space="preserve"> </w:t>
            </w:r>
          </w:p>
        </w:tc>
      </w:tr>
      <w:tr w:rsidR="00DF6444" w:rsidRPr="00152185" w14:paraId="263B6C7D" w14:textId="77777777" w:rsidTr="76E5F651">
        <w:trPr>
          <w:trHeight w:val="510"/>
        </w:trPr>
        <w:tc>
          <w:tcPr>
            <w:tcW w:w="9356" w:type="dxa"/>
            <w:tcBorders>
              <w:top w:val="nil"/>
              <w:left w:val="single" w:sz="4" w:space="0" w:color="auto"/>
              <w:bottom w:val="single" w:sz="4" w:space="0" w:color="auto"/>
              <w:right w:val="single" w:sz="4" w:space="0" w:color="auto"/>
            </w:tcBorders>
            <w:vAlign w:val="center"/>
          </w:tcPr>
          <w:p w14:paraId="0A685CFF" w14:textId="77777777" w:rsidR="00275D9D" w:rsidRDefault="00B92F9C" w:rsidP="00275D9D">
            <w:pPr>
              <w:numPr>
                <w:ilvl w:val="0"/>
                <w:numId w:val="28"/>
              </w:numPr>
              <w:spacing w:before="240" w:after="120"/>
              <w:jc w:val="both"/>
              <w:rPr>
                <w:rFonts w:ascii="Arial" w:hAnsi="Arial" w:cs="Arial"/>
                <w:sz w:val="20"/>
                <w:szCs w:val="22"/>
              </w:rPr>
            </w:pPr>
            <w:r>
              <w:rPr>
                <w:rFonts w:ascii="Arial" w:hAnsi="Arial" w:cs="Arial"/>
                <w:sz w:val="20"/>
                <w:szCs w:val="22"/>
              </w:rPr>
              <w:t>Contribute to the d</w:t>
            </w:r>
            <w:r w:rsidR="00275D9D">
              <w:rPr>
                <w:rFonts w:ascii="Arial" w:hAnsi="Arial" w:cs="Arial"/>
                <w:sz w:val="20"/>
                <w:szCs w:val="22"/>
              </w:rPr>
              <w:t>esign and develop Analogue and Digital Electronic Circuits,</w:t>
            </w:r>
          </w:p>
          <w:p w14:paraId="60C45ECD" w14:textId="55C897DC" w:rsidR="00275D9D" w:rsidRDefault="00B92F9C" w:rsidP="00275D9D">
            <w:pPr>
              <w:numPr>
                <w:ilvl w:val="0"/>
                <w:numId w:val="28"/>
              </w:numPr>
              <w:spacing w:after="120"/>
              <w:jc w:val="both"/>
              <w:rPr>
                <w:rFonts w:ascii="Arial" w:hAnsi="Arial" w:cs="Arial"/>
                <w:sz w:val="20"/>
                <w:szCs w:val="22"/>
              </w:rPr>
            </w:pPr>
            <w:r>
              <w:rPr>
                <w:rFonts w:ascii="Arial" w:hAnsi="Arial" w:cs="Arial"/>
                <w:sz w:val="20"/>
                <w:szCs w:val="22"/>
              </w:rPr>
              <w:t xml:space="preserve">Experience of </w:t>
            </w:r>
            <w:r w:rsidR="00BA4A72">
              <w:rPr>
                <w:rFonts w:ascii="Arial" w:hAnsi="Arial" w:cs="Arial"/>
                <w:sz w:val="20"/>
                <w:szCs w:val="22"/>
              </w:rPr>
              <w:t xml:space="preserve">HDI </w:t>
            </w:r>
            <w:r w:rsidR="00275D9D">
              <w:rPr>
                <w:rFonts w:ascii="Arial" w:hAnsi="Arial" w:cs="Arial"/>
                <w:sz w:val="20"/>
                <w:szCs w:val="22"/>
              </w:rPr>
              <w:t xml:space="preserve">PCB </w:t>
            </w:r>
            <w:r w:rsidR="00FC0171">
              <w:rPr>
                <w:rFonts w:ascii="Arial" w:hAnsi="Arial" w:cs="Arial"/>
                <w:sz w:val="20"/>
                <w:szCs w:val="22"/>
              </w:rPr>
              <w:t xml:space="preserve">schematic </w:t>
            </w:r>
            <w:r w:rsidR="00275D9D">
              <w:rPr>
                <w:rFonts w:ascii="Arial" w:hAnsi="Arial" w:cs="Arial"/>
                <w:sz w:val="20"/>
                <w:szCs w:val="22"/>
              </w:rPr>
              <w:t>design capture</w:t>
            </w:r>
            <w:r w:rsidR="0098074E">
              <w:rPr>
                <w:rFonts w:ascii="Arial" w:hAnsi="Arial" w:cs="Arial"/>
                <w:sz w:val="20"/>
                <w:szCs w:val="22"/>
              </w:rPr>
              <w:t xml:space="preserve"> using Altium</w:t>
            </w:r>
          </w:p>
          <w:p w14:paraId="5523CF83" w14:textId="0EE7C3A7" w:rsidR="007A32B8" w:rsidRDefault="00DF6444" w:rsidP="007A32B8">
            <w:pPr>
              <w:numPr>
                <w:ilvl w:val="0"/>
                <w:numId w:val="28"/>
              </w:numPr>
              <w:spacing w:after="120"/>
              <w:jc w:val="both"/>
              <w:rPr>
                <w:rFonts w:ascii="Arial" w:hAnsi="Arial" w:cs="Arial"/>
                <w:sz w:val="20"/>
                <w:szCs w:val="22"/>
              </w:rPr>
            </w:pPr>
            <w:r>
              <w:rPr>
                <w:rFonts w:ascii="Arial" w:hAnsi="Arial" w:cs="Arial"/>
                <w:sz w:val="20"/>
                <w:szCs w:val="22"/>
              </w:rPr>
              <w:t xml:space="preserve">Experience in the design and manufacture of </w:t>
            </w:r>
            <w:r w:rsidRPr="006758C7">
              <w:rPr>
                <w:rFonts w:ascii="Arial" w:hAnsi="Arial" w:cs="Arial"/>
                <w:sz w:val="20"/>
                <w:szCs w:val="22"/>
              </w:rPr>
              <w:t>Electro-mechanical Systems</w:t>
            </w:r>
            <w:r>
              <w:rPr>
                <w:rFonts w:ascii="Arial" w:hAnsi="Arial" w:cs="Arial"/>
                <w:sz w:val="20"/>
                <w:szCs w:val="22"/>
              </w:rPr>
              <w:t>;</w:t>
            </w:r>
          </w:p>
          <w:p w14:paraId="6156DD58" w14:textId="6F13EA9B" w:rsidR="00F907E7" w:rsidRPr="00C35315" w:rsidRDefault="00F907E7" w:rsidP="00C35315">
            <w:pPr>
              <w:numPr>
                <w:ilvl w:val="0"/>
                <w:numId w:val="28"/>
              </w:numPr>
              <w:spacing w:after="120"/>
              <w:jc w:val="both"/>
              <w:rPr>
                <w:rFonts w:ascii="Arial" w:hAnsi="Arial" w:cs="Arial"/>
                <w:sz w:val="20"/>
                <w:szCs w:val="22"/>
              </w:rPr>
            </w:pPr>
            <w:r>
              <w:rPr>
                <w:rFonts w:ascii="Arial" w:hAnsi="Arial" w:cs="Arial"/>
                <w:sz w:val="20"/>
                <w:szCs w:val="22"/>
              </w:rPr>
              <w:t>Experience working on Sonar systems and designs desirable but not essential;</w:t>
            </w:r>
          </w:p>
          <w:p w14:paraId="0C1A8DF7"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Ability to follow a methodical/systematic approach to analyse and solve problems, identifying key facts and breaking down complex information to components parts;</w:t>
            </w:r>
          </w:p>
          <w:p w14:paraId="71C4E9AF"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Full lifecycle experience from requirements decomposition to acceptance and user sign off on multi-disciplinary programmes</w:t>
            </w:r>
            <w:r w:rsidR="0098074E">
              <w:rPr>
                <w:rFonts w:ascii="Arial" w:hAnsi="Arial" w:cs="Arial"/>
                <w:sz w:val="20"/>
                <w:szCs w:val="22"/>
              </w:rPr>
              <w:t>.</w:t>
            </w:r>
          </w:p>
          <w:p w14:paraId="2A45DE2E"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 xml:space="preserve">Experience of requirements </w:t>
            </w:r>
            <w:proofErr w:type="gramStart"/>
            <w:r>
              <w:rPr>
                <w:rFonts w:ascii="Arial" w:hAnsi="Arial" w:cs="Arial"/>
                <w:sz w:val="20"/>
                <w:szCs w:val="22"/>
              </w:rPr>
              <w:t>capture,</w:t>
            </w:r>
            <w:proofErr w:type="gramEnd"/>
            <w:r>
              <w:rPr>
                <w:rFonts w:ascii="Arial" w:hAnsi="Arial" w:cs="Arial"/>
                <w:sz w:val="20"/>
                <w:szCs w:val="22"/>
              </w:rPr>
              <w:t xml:space="preserve"> analysis, V&amp;V and configuration management;</w:t>
            </w:r>
          </w:p>
          <w:p w14:paraId="55694B13"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 xml:space="preserve">Excellent communication and collaboration </w:t>
            </w:r>
            <w:r w:rsidR="0098074E">
              <w:rPr>
                <w:rFonts w:ascii="Arial" w:hAnsi="Arial" w:cs="Arial"/>
                <w:sz w:val="20"/>
                <w:szCs w:val="22"/>
              </w:rPr>
              <w:t>skills.</w:t>
            </w:r>
          </w:p>
          <w:p w14:paraId="4371F2DE"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Able to produce clear and concise technical documentation</w:t>
            </w:r>
            <w:r w:rsidR="0098074E">
              <w:rPr>
                <w:rFonts w:ascii="Arial" w:hAnsi="Arial" w:cs="Arial"/>
                <w:sz w:val="20"/>
                <w:szCs w:val="22"/>
              </w:rPr>
              <w:t>.</w:t>
            </w:r>
          </w:p>
          <w:p w14:paraId="057EF5C2"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Demonstrable ability to plan and execute technical assignments</w:t>
            </w:r>
            <w:r w:rsidR="0098074E">
              <w:rPr>
                <w:rFonts w:ascii="Arial" w:hAnsi="Arial" w:cs="Arial"/>
                <w:sz w:val="20"/>
                <w:szCs w:val="22"/>
              </w:rPr>
              <w:t>.</w:t>
            </w:r>
          </w:p>
          <w:p w14:paraId="72A6D569" w14:textId="77777777" w:rsidR="00DF6444" w:rsidRDefault="00DF6444" w:rsidP="00275D9D">
            <w:pPr>
              <w:numPr>
                <w:ilvl w:val="0"/>
                <w:numId w:val="28"/>
              </w:numPr>
              <w:spacing w:after="120"/>
              <w:jc w:val="both"/>
              <w:rPr>
                <w:rFonts w:ascii="Arial" w:hAnsi="Arial" w:cs="Arial"/>
                <w:sz w:val="20"/>
                <w:szCs w:val="22"/>
              </w:rPr>
            </w:pPr>
            <w:r>
              <w:rPr>
                <w:rFonts w:ascii="Arial" w:hAnsi="Arial" w:cs="Arial"/>
                <w:sz w:val="20"/>
                <w:szCs w:val="22"/>
              </w:rPr>
              <w:t>E</w:t>
            </w:r>
            <w:r w:rsidRPr="0090586B">
              <w:rPr>
                <w:rFonts w:ascii="Arial" w:hAnsi="Arial" w:cs="Arial"/>
                <w:sz w:val="20"/>
                <w:szCs w:val="22"/>
              </w:rPr>
              <w:t xml:space="preserve">xperience of </w:t>
            </w:r>
            <w:r>
              <w:rPr>
                <w:rFonts w:ascii="Arial" w:hAnsi="Arial" w:cs="Arial"/>
                <w:sz w:val="20"/>
                <w:szCs w:val="22"/>
              </w:rPr>
              <w:t xml:space="preserve">development within the </w:t>
            </w:r>
            <w:r w:rsidRPr="00FA2536">
              <w:rPr>
                <w:rFonts w:ascii="Arial" w:hAnsi="Arial" w:cs="Arial"/>
                <w:sz w:val="20"/>
                <w:szCs w:val="22"/>
              </w:rPr>
              <w:t>Product lifecycle</w:t>
            </w:r>
            <w:r w:rsidR="0098074E">
              <w:rPr>
                <w:rFonts w:ascii="Arial" w:hAnsi="Arial" w:cs="Arial"/>
                <w:sz w:val="20"/>
                <w:szCs w:val="22"/>
              </w:rPr>
              <w:t>.</w:t>
            </w:r>
          </w:p>
          <w:p w14:paraId="0556175B" w14:textId="77777777" w:rsidR="00DF6444" w:rsidRPr="00FA2536" w:rsidRDefault="00DF6444" w:rsidP="00275D9D">
            <w:pPr>
              <w:numPr>
                <w:ilvl w:val="0"/>
                <w:numId w:val="28"/>
              </w:numPr>
              <w:spacing w:after="120"/>
              <w:jc w:val="both"/>
              <w:rPr>
                <w:rFonts w:ascii="Arial" w:hAnsi="Arial" w:cs="Arial"/>
                <w:sz w:val="20"/>
                <w:szCs w:val="22"/>
              </w:rPr>
            </w:pPr>
            <w:r>
              <w:rPr>
                <w:rFonts w:ascii="Arial" w:hAnsi="Arial" w:cs="Arial"/>
                <w:sz w:val="20"/>
                <w:szCs w:val="22"/>
              </w:rPr>
              <w:t>Currently hold or be eligible and willing to obtain SC security clearance</w:t>
            </w:r>
            <w:r w:rsidR="0098074E">
              <w:rPr>
                <w:rFonts w:ascii="Arial" w:hAnsi="Arial" w:cs="Arial"/>
                <w:sz w:val="20"/>
                <w:szCs w:val="22"/>
              </w:rPr>
              <w:t>.</w:t>
            </w:r>
          </w:p>
          <w:p w14:paraId="52CABB6D" w14:textId="77777777" w:rsidR="00DF6444" w:rsidRPr="00FA2536" w:rsidRDefault="00DF6444" w:rsidP="00275D9D">
            <w:pPr>
              <w:numPr>
                <w:ilvl w:val="0"/>
                <w:numId w:val="28"/>
              </w:numPr>
              <w:spacing w:after="120"/>
              <w:jc w:val="both"/>
              <w:rPr>
                <w:rFonts w:ascii="Arial" w:hAnsi="Arial" w:cs="Arial"/>
                <w:sz w:val="20"/>
                <w:szCs w:val="22"/>
              </w:rPr>
            </w:pPr>
            <w:r>
              <w:rPr>
                <w:rFonts w:ascii="Arial" w:hAnsi="Arial" w:cs="Arial"/>
                <w:sz w:val="20"/>
                <w:szCs w:val="22"/>
              </w:rPr>
              <w:t>Able and willing to travel occasionally within the UK and Overseas as required.</w:t>
            </w:r>
          </w:p>
          <w:p w14:paraId="4685155F" w14:textId="77777777" w:rsidR="00DF6444" w:rsidRPr="00FA2536" w:rsidRDefault="00DF6444" w:rsidP="00275D9D">
            <w:pPr>
              <w:keepLines/>
              <w:numPr>
                <w:ilvl w:val="0"/>
                <w:numId w:val="28"/>
              </w:numPr>
              <w:overflowPunct w:val="0"/>
              <w:autoSpaceDE w:val="0"/>
              <w:autoSpaceDN w:val="0"/>
              <w:adjustRightInd w:val="0"/>
              <w:spacing w:before="60" w:after="60"/>
              <w:jc w:val="both"/>
              <w:textAlignment w:val="baseline"/>
              <w:rPr>
                <w:rFonts w:ascii="Arial" w:hAnsi="Arial" w:cs="Arial"/>
                <w:sz w:val="20"/>
                <w:szCs w:val="22"/>
              </w:rPr>
            </w:pPr>
            <w:r w:rsidRPr="00FA2536">
              <w:rPr>
                <w:rFonts w:ascii="Arial" w:hAnsi="Arial" w:cs="Arial"/>
                <w:sz w:val="20"/>
                <w:szCs w:val="22"/>
              </w:rPr>
              <w:t xml:space="preserve">Understand and implement the company environmental, health &amp; safety policy by accepting individual responsibility and responsibility for those personnel under their authority, including others who may be affected by the company’s activities. </w:t>
            </w:r>
          </w:p>
          <w:p w14:paraId="7A91B001" w14:textId="77777777" w:rsidR="00B92F9C" w:rsidRDefault="00DF6444" w:rsidP="00275D9D">
            <w:pPr>
              <w:keepLines/>
              <w:numPr>
                <w:ilvl w:val="0"/>
                <w:numId w:val="28"/>
              </w:numPr>
              <w:overflowPunct w:val="0"/>
              <w:autoSpaceDE w:val="0"/>
              <w:autoSpaceDN w:val="0"/>
              <w:adjustRightInd w:val="0"/>
              <w:spacing w:before="60" w:after="60"/>
              <w:jc w:val="both"/>
              <w:textAlignment w:val="baseline"/>
              <w:rPr>
                <w:rFonts w:ascii="Arial" w:hAnsi="Arial" w:cs="Arial"/>
                <w:sz w:val="20"/>
                <w:szCs w:val="22"/>
              </w:rPr>
            </w:pPr>
            <w:r w:rsidRPr="00FA2536">
              <w:rPr>
                <w:rFonts w:ascii="Arial" w:hAnsi="Arial" w:cs="Arial"/>
                <w:sz w:val="20"/>
                <w:szCs w:val="22"/>
              </w:rPr>
              <w:t>Ensure personnel are aware of their responsibility towards H&amp;S and are equipped accordingly.</w:t>
            </w:r>
          </w:p>
          <w:p w14:paraId="421A160B" w14:textId="77777777" w:rsidR="00DF6444" w:rsidRPr="00B92F9C" w:rsidRDefault="00B92F9C" w:rsidP="005B3D76">
            <w:pPr>
              <w:keepLines/>
              <w:numPr>
                <w:ilvl w:val="0"/>
                <w:numId w:val="28"/>
              </w:numPr>
              <w:overflowPunct w:val="0"/>
              <w:autoSpaceDE w:val="0"/>
              <w:autoSpaceDN w:val="0"/>
              <w:adjustRightInd w:val="0"/>
              <w:spacing w:before="60" w:after="60"/>
              <w:jc w:val="both"/>
              <w:textAlignment w:val="baseline"/>
              <w:rPr>
                <w:rFonts w:ascii="Arial" w:hAnsi="Arial" w:cs="Arial"/>
              </w:rPr>
            </w:pPr>
            <w:r>
              <w:rPr>
                <w:rFonts w:ascii="Arial" w:hAnsi="Arial" w:cs="Arial"/>
                <w:sz w:val="20"/>
                <w:szCs w:val="22"/>
              </w:rPr>
              <w:t>A</w:t>
            </w:r>
            <w:r w:rsidR="00DF6444" w:rsidRPr="00B92F9C">
              <w:rPr>
                <w:rFonts w:ascii="Arial" w:hAnsi="Arial" w:cs="Arial"/>
                <w:sz w:val="20"/>
                <w:szCs w:val="22"/>
              </w:rPr>
              <w:t>lways set a strong personal example regarding all health and safety matters.</w:t>
            </w:r>
          </w:p>
          <w:p w14:paraId="7DCC6B40" w14:textId="77777777" w:rsidR="00275D9D" w:rsidRPr="00EE261F" w:rsidRDefault="00275D9D" w:rsidP="00275D9D">
            <w:pPr>
              <w:keepLines/>
              <w:overflowPunct w:val="0"/>
              <w:autoSpaceDE w:val="0"/>
              <w:autoSpaceDN w:val="0"/>
              <w:adjustRightInd w:val="0"/>
              <w:spacing w:before="60"/>
              <w:ind w:left="720"/>
              <w:jc w:val="both"/>
              <w:textAlignment w:val="baseline"/>
              <w:rPr>
                <w:rFonts w:ascii="Arial" w:hAnsi="Arial" w:cs="Arial"/>
              </w:rPr>
            </w:pPr>
          </w:p>
        </w:tc>
      </w:tr>
      <w:tr w:rsidR="00DF6444" w:rsidRPr="00152185" w14:paraId="1B635A76" w14:textId="77777777" w:rsidTr="76E5F651">
        <w:trPr>
          <w:trHeight w:val="510"/>
        </w:trPr>
        <w:tc>
          <w:tcPr>
            <w:tcW w:w="9356" w:type="dxa"/>
            <w:tcBorders>
              <w:top w:val="nil"/>
              <w:left w:val="single" w:sz="4" w:space="0" w:color="auto"/>
              <w:bottom w:val="single" w:sz="4" w:space="0" w:color="auto"/>
              <w:right w:val="single" w:sz="4" w:space="0" w:color="auto"/>
            </w:tcBorders>
            <w:vAlign w:val="center"/>
          </w:tcPr>
          <w:p w14:paraId="50BDC329" w14:textId="77777777" w:rsidR="00DF6444" w:rsidRPr="00A053D7" w:rsidRDefault="00DF6444" w:rsidP="00DF6444">
            <w:pPr>
              <w:pStyle w:val="SEADetails"/>
              <w:spacing w:before="60"/>
              <w:rPr>
                <w:rFonts w:ascii="Arial" w:hAnsi="Arial" w:cs="Arial"/>
                <w:b w:val="0"/>
                <w:bCs/>
                <w:szCs w:val="22"/>
              </w:rPr>
            </w:pPr>
            <w:r w:rsidRPr="00A053D7">
              <w:rPr>
                <w:rFonts w:ascii="Arial" w:hAnsi="Arial" w:cs="Arial"/>
                <w:b w:val="0"/>
                <w:bCs/>
                <w:szCs w:val="22"/>
              </w:rPr>
              <w:t>All employees may be required to carry out any other duties that are within the employee's skills and abilities whenever reasonably instructed and are required to act in a manner that is wholly supportive of our values of:</w:t>
            </w:r>
          </w:p>
          <w:p w14:paraId="1AF4EE3D" w14:textId="77777777" w:rsidR="00DF6444" w:rsidRPr="00A053D7" w:rsidRDefault="00DF6444" w:rsidP="00DF6444">
            <w:pPr>
              <w:pStyle w:val="SEADetails"/>
              <w:spacing w:before="60"/>
              <w:rPr>
                <w:rFonts w:ascii="Arial" w:hAnsi="Arial" w:cs="Arial"/>
                <w:b w:val="0"/>
                <w:bCs/>
                <w:szCs w:val="22"/>
              </w:rPr>
            </w:pPr>
            <w:r w:rsidRPr="00A053D7">
              <w:rPr>
                <w:rFonts w:ascii="Arial" w:hAnsi="Arial" w:cs="Arial"/>
                <w:bCs/>
                <w:szCs w:val="22"/>
              </w:rPr>
              <w:t>PARTNERS</w:t>
            </w:r>
            <w:r w:rsidRPr="00A053D7">
              <w:rPr>
                <w:rFonts w:ascii="Arial" w:hAnsi="Arial" w:cs="Arial"/>
                <w:b w:val="0"/>
                <w:bCs/>
                <w:szCs w:val="22"/>
              </w:rPr>
              <w:t xml:space="preserve"> - We deliver on our promises</w:t>
            </w:r>
            <w:r>
              <w:rPr>
                <w:rFonts w:ascii="Arial" w:hAnsi="Arial" w:cs="Arial"/>
                <w:b w:val="0"/>
                <w:bCs/>
                <w:szCs w:val="22"/>
              </w:rPr>
              <w:t>;</w:t>
            </w:r>
          </w:p>
          <w:p w14:paraId="416454AE" w14:textId="77777777" w:rsidR="00DF6444" w:rsidRPr="00A053D7" w:rsidRDefault="00DF6444" w:rsidP="00DF6444">
            <w:pPr>
              <w:pStyle w:val="SEADetails"/>
              <w:spacing w:before="60"/>
              <w:rPr>
                <w:rFonts w:ascii="Arial" w:hAnsi="Arial" w:cs="Arial"/>
                <w:b w:val="0"/>
                <w:bCs/>
                <w:szCs w:val="22"/>
              </w:rPr>
            </w:pPr>
            <w:r w:rsidRPr="00A053D7">
              <w:rPr>
                <w:rFonts w:ascii="Arial" w:hAnsi="Arial" w:cs="Arial"/>
                <w:bCs/>
                <w:szCs w:val="22"/>
              </w:rPr>
              <w:t xml:space="preserve">EMPLOYEES </w:t>
            </w:r>
            <w:r w:rsidRPr="00A053D7">
              <w:rPr>
                <w:rFonts w:ascii="Arial" w:hAnsi="Arial" w:cs="Arial"/>
                <w:b w:val="0"/>
                <w:bCs/>
                <w:szCs w:val="22"/>
              </w:rPr>
              <w:t>- We develop, recognise. reward and empower our people</w:t>
            </w:r>
            <w:r>
              <w:rPr>
                <w:rFonts w:ascii="Arial" w:hAnsi="Arial" w:cs="Arial"/>
                <w:b w:val="0"/>
                <w:bCs/>
                <w:szCs w:val="22"/>
              </w:rPr>
              <w:t>;</w:t>
            </w:r>
          </w:p>
          <w:p w14:paraId="41116BBB" w14:textId="77777777" w:rsidR="00DF6444" w:rsidRPr="00A053D7" w:rsidRDefault="00DF6444" w:rsidP="00DF6444">
            <w:pPr>
              <w:pStyle w:val="SEADetails"/>
              <w:spacing w:before="60"/>
              <w:rPr>
                <w:rFonts w:ascii="Arial" w:hAnsi="Arial" w:cs="Arial"/>
                <w:b w:val="0"/>
                <w:bCs/>
                <w:szCs w:val="22"/>
              </w:rPr>
            </w:pPr>
            <w:r w:rsidRPr="00A053D7">
              <w:rPr>
                <w:rFonts w:ascii="Arial" w:hAnsi="Arial" w:cs="Arial"/>
                <w:bCs/>
                <w:szCs w:val="22"/>
              </w:rPr>
              <w:t>ONE TEAM</w:t>
            </w:r>
            <w:r w:rsidRPr="00A053D7">
              <w:rPr>
                <w:rFonts w:ascii="Arial" w:hAnsi="Arial" w:cs="Arial"/>
                <w:b w:val="0"/>
                <w:bCs/>
                <w:szCs w:val="22"/>
              </w:rPr>
              <w:t xml:space="preserve"> - We work together, openly, honestly, respectfully and in a professional manner</w:t>
            </w:r>
            <w:r>
              <w:rPr>
                <w:rFonts w:ascii="Arial" w:hAnsi="Arial" w:cs="Arial"/>
                <w:b w:val="0"/>
                <w:bCs/>
                <w:szCs w:val="22"/>
              </w:rPr>
              <w:t>;</w:t>
            </w:r>
          </w:p>
          <w:p w14:paraId="545EBA93" w14:textId="77777777" w:rsidR="00DF6444" w:rsidRPr="00A053D7" w:rsidRDefault="00DF6444" w:rsidP="00DF6444">
            <w:pPr>
              <w:pStyle w:val="SEADetails"/>
              <w:spacing w:before="60"/>
              <w:rPr>
                <w:rFonts w:ascii="Arial" w:hAnsi="Arial" w:cs="Arial"/>
                <w:b w:val="0"/>
                <w:bCs/>
                <w:szCs w:val="22"/>
              </w:rPr>
            </w:pPr>
            <w:r w:rsidRPr="00A053D7">
              <w:rPr>
                <w:rFonts w:ascii="Arial" w:hAnsi="Arial" w:cs="Arial"/>
                <w:bCs/>
                <w:szCs w:val="22"/>
              </w:rPr>
              <w:t>EXCELLENCE</w:t>
            </w:r>
            <w:r w:rsidRPr="00A053D7">
              <w:rPr>
                <w:rFonts w:ascii="Arial" w:hAnsi="Arial" w:cs="Arial"/>
                <w:b w:val="0"/>
                <w:bCs/>
                <w:szCs w:val="22"/>
              </w:rPr>
              <w:t xml:space="preserve"> - We strive to continually improve</w:t>
            </w:r>
            <w:r>
              <w:rPr>
                <w:rFonts w:ascii="Arial" w:hAnsi="Arial" w:cs="Arial"/>
                <w:b w:val="0"/>
                <w:bCs/>
                <w:szCs w:val="22"/>
              </w:rPr>
              <w:t>;</w:t>
            </w:r>
          </w:p>
          <w:p w14:paraId="51288AD8" w14:textId="77777777" w:rsidR="00DF6444" w:rsidRPr="000D5C31" w:rsidRDefault="00DF6444" w:rsidP="00275D9D">
            <w:pPr>
              <w:spacing w:after="240"/>
              <w:rPr>
                <w:rFonts w:ascii="Arial" w:hAnsi="Arial" w:cs="Arial"/>
                <w:b/>
              </w:rPr>
            </w:pPr>
            <w:r w:rsidRPr="00C26914">
              <w:rPr>
                <w:rFonts w:ascii="Arial" w:hAnsi="Arial" w:cs="Arial"/>
                <w:b/>
                <w:bCs/>
                <w:sz w:val="22"/>
                <w:szCs w:val="20"/>
              </w:rPr>
              <w:t>SAFETY</w:t>
            </w:r>
            <w:r w:rsidRPr="00C26914">
              <w:rPr>
                <w:rFonts w:ascii="Arial" w:hAnsi="Arial" w:cs="Arial"/>
                <w:bCs/>
                <w:sz w:val="22"/>
                <w:szCs w:val="20"/>
              </w:rPr>
              <w:t xml:space="preserve"> - We protect our people, our partners and our environment.</w:t>
            </w:r>
          </w:p>
        </w:tc>
      </w:tr>
      <w:tr w:rsidR="00DF6444" w:rsidRPr="00152185" w14:paraId="5C688115" w14:textId="77777777" w:rsidTr="76E5F651">
        <w:trPr>
          <w:trHeight w:val="510"/>
        </w:trPr>
        <w:tc>
          <w:tcPr>
            <w:tcW w:w="9356" w:type="dxa"/>
            <w:tcBorders>
              <w:top w:val="nil"/>
              <w:left w:val="single" w:sz="4" w:space="0" w:color="auto"/>
              <w:bottom w:val="single" w:sz="4" w:space="0" w:color="auto"/>
              <w:right w:val="single" w:sz="4" w:space="0" w:color="auto"/>
            </w:tcBorders>
            <w:vAlign w:val="center"/>
          </w:tcPr>
          <w:p w14:paraId="4D921A1D" w14:textId="77777777" w:rsidR="00DF6444" w:rsidRPr="00EE261F" w:rsidRDefault="00DF6444" w:rsidP="00DF6444">
            <w:pPr>
              <w:rPr>
                <w:rFonts w:ascii="Arial" w:hAnsi="Arial" w:cs="Arial"/>
              </w:rPr>
            </w:pPr>
            <w:r w:rsidRPr="00EE261F">
              <w:rPr>
                <w:rFonts w:ascii="Arial" w:hAnsi="Arial" w:cs="Arial"/>
              </w:rPr>
              <w:t>Training: (if applicable)</w:t>
            </w:r>
          </w:p>
          <w:p w14:paraId="2761578D" w14:textId="6ACDAAAD" w:rsidR="00DF6444" w:rsidRPr="00EE261F" w:rsidRDefault="00DF6444" w:rsidP="00DF6444">
            <w:pPr>
              <w:rPr>
                <w:rFonts w:ascii="Arial" w:hAnsi="Arial" w:cs="Arial"/>
              </w:rPr>
            </w:pPr>
          </w:p>
        </w:tc>
      </w:tr>
      <w:tr w:rsidR="00DF6444" w:rsidRPr="00152185" w14:paraId="302BB271" w14:textId="77777777" w:rsidTr="76E5F651">
        <w:trPr>
          <w:trHeight w:val="510"/>
        </w:trPr>
        <w:tc>
          <w:tcPr>
            <w:tcW w:w="9356" w:type="dxa"/>
            <w:vAlign w:val="center"/>
          </w:tcPr>
          <w:p w14:paraId="302CD9B2" w14:textId="77777777" w:rsidR="00DF6444" w:rsidRPr="00251194" w:rsidRDefault="00DF6444" w:rsidP="00DF6444">
            <w:pPr>
              <w:pStyle w:val="SEADetails"/>
              <w:tabs>
                <w:tab w:val="clear" w:pos="1361"/>
              </w:tabs>
              <w:spacing w:before="60"/>
              <w:rPr>
                <w:rFonts w:ascii="Arial" w:hAnsi="Arial" w:cs="Arial"/>
                <w:bCs/>
                <w:szCs w:val="22"/>
              </w:rPr>
            </w:pPr>
            <w:r w:rsidRPr="00251194">
              <w:rPr>
                <w:rFonts w:ascii="Arial" w:hAnsi="Arial" w:cs="Arial"/>
                <w:bCs/>
                <w:szCs w:val="22"/>
              </w:rPr>
              <w:t>Reporting Line</w:t>
            </w:r>
          </w:p>
          <w:p w14:paraId="43A85E0D" w14:textId="73036478" w:rsidR="00DF6444" w:rsidRDefault="00DF6444" w:rsidP="76E5F651">
            <w:pPr>
              <w:pStyle w:val="SEADetails"/>
              <w:tabs>
                <w:tab w:val="clear" w:pos="1361"/>
              </w:tabs>
              <w:spacing w:before="60"/>
              <w:jc w:val="left"/>
              <w:rPr>
                <w:rFonts w:ascii="Arial" w:hAnsi="Arial" w:cs="Arial"/>
                <w:b w:val="0"/>
              </w:rPr>
            </w:pPr>
            <w:r w:rsidRPr="76E5F651">
              <w:rPr>
                <w:rFonts w:ascii="Arial" w:hAnsi="Arial" w:cs="Arial"/>
                <w:b w:val="0"/>
              </w:rPr>
              <w:t>The jobholder will report to the</w:t>
            </w:r>
            <w:r w:rsidR="00B264A3" w:rsidRPr="76E5F651">
              <w:rPr>
                <w:rFonts w:ascii="Arial" w:hAnsi="Arial" w:cs="Arial"/>
                <w:b w:val="0"/>
              </w:rPr>
              <w:t xml:space="preserve"> Electrical/Electronic </w:t>
            </w:r>
            <w:r w:rsidR="00275D9D" w:rsidRPr="76E5F651">
              <w:rPr>
                <w:rFonts w:ascii="Arial" w:hAnsi="Arial" w:cs="Arial"/>
                <w:b w:val="0"/>
              </w:rPr>
              <w:t>Team Lead</w:t>
            </w:r>
          </w:p>
          <w:p w14:paraId="2D2CF124" w14:textId="77777777" w:rsidR="00DF6444" w:rsidRPr="00EE261F" w:rsidRDefault="00DF6444" w:rsidP="00DF6444"/>
        </w:tc>
      </w:tr>
    </w:tbl>
    <w:p w14:paraId="17697404" w14:textId="77777777" w:rsidR="00EE261F" w:rsidRDefault="00EE261F"/>
    <w:p w14:paraId="4394848F" w14:textId="77777777" w:rsidR="00B600D9" w:rsidRDefault="00B600D9"/>
    <w:p w14:paraId="553034B4" w14:textId="77777777" w:rsidR="00DB7508" w:rsidRDefault="00DB7508"/>
    <w:p w14:paraId="28E24FAC" w14:textId="77777777" w:rsidR="00DB7508" w:rsidRDefault="00DB7508"/>
    <w:p w14:paraId="33AE4A40" w14:textId="77777777" w:rsidR="00B600D9" w:rsidRDefault="00B600D9"/>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A3953" w:rsidRPr="00152185" w14:paraId="3923C2D4" w14:textId="77777777" w:rsidTr="00B64ED6">
        <w:trPr>
          <w:trHeight w:val="510"/>
        </w:trPr>
        <w:tc>
          <w:tcPr>
            <w:tcW w:w="9356" w:type="dxa"/>
            <w:tcBorders>
              <w:top w:val="single" w:sz="4" w:space="0" w:color="auto"/>
            </w:tcBorders>
            <w:vAlign w:val="center"/>
          </w:tcPr>
          <w:p w14:paraId="40634D18" w14:textId="77777777" w:rsidR="00CA3953" w:rsidRPr="00251194" w:rsidRDefault="00CA3953" w:rsidP="00251194">
            <w:pPr>
              <w:pStyle w:val="SEADetails"/>
              <w:tabs>
                <w:tab w:val="clear" w:pos="1361"/>
              </w:tabs>
              <w:spacing w:before="60"/>
              <w:rPr>
                <w:rFonts w:ascii="Arial" w:hAnsi="Arial" w:cs="Arial"/>
                <w:bCs/>
                <w:szCs w:val="22"/>
              </w:rPr>
            </w:pPr>
            <w:r w:rsidRPr="00251194">
              <w:rPr>
                <w:rFonts w:ascii="Arial" w:hAnsi="Arial" w:cs="Arial"/>
                <w:bCs/>
                <w:szCs w:val="22"/>
              </w:rPr>
              <w:t>Job Location</w:t>
            </w:r>
          </w:p>
          <w:p w14:paraId="3C917560" w14:textId="77777777" w:rsidR="00EE261F" w:rsidRDefault="00CA3953" w:rsidP="00410E41">
            <w:pPr>
              <w:pStyle w:val="SEADetails"/>
              <w:tabs>
                <w:tab w:val="clear" w:pos="1361"/>
              </w:tabs>
              <w:spacing w:before="60"/>
              <w:jc w:val="left"/>
              <w:rPr>
                <w:rFonts w:ascii="Arial" w:hAnsi="Arial" w:cs="Arial"/>
                <w:b w:val="0"/>
                <w:szCs w:val="22"/>
              </w:rPr>
            </w:pPr>
            <w:r w:rsidRPr="00CA3953">
              <w:rPr>
                <w:rFonts w:ascii="Arial" w:hAnsi="Arial" w:cs="Arial"/>
                <w:b w:val="0"/>
                <w:szCs w:val="22"/>
              </w:rPr>
              <w:t xml:space="preserve">The job will </w:t>
            </w:r>
            <w:proofErr w:type="gramStart"/>
            <w:r w:rsidRPr="00CA3953">
              <w:rPr>
                <w:rFonts w:ascii="Arial" w:hAnsi="Arial" w:cs="Arial"/>
                <w:b w:val="0"/>
                <w:szCs w:val="22"/>
              </w:rPr>
              <w:t>be located in</w:t>
            </w:r>
            <w:proofErr w:type="gramEnd"/>
            <w:r w:rsidRPr="00CA3953">
              <w:rPr>
                <w:rFonts w:ascii="Arial" w:hAnsi="Arial" w:cs="Arial"/>
                <w:b w:val="0"/>
                <w:szCs w:val="22"/>
              </w:rPr>
              <w:t xml:space="preserve"> the </w:t>
            </w:r>
            <w:r w:rsidR="00410E41">
              <w:rPr>
                <w:rFonts w:ascii="Arial" w:hAnsi="Arial" w:cs="Arial"/>
                <w:b w:val="0"/>
                <w:szCs w:val="22"/>
              </w:rPr>
              <w:t>Barnstaple</w:t>
            </w:r>
            <w:r w:rsidR="00EE261F">
              <w:rPr>
                <w:rFonts w:ascii="Arial" w:hAnsi="Arial" w:cs="Arial"/>
                <w:b w:val="0"/>
                <w:szCs w:val="22"/>
              </w:rPr>
              <w:t xml:space="preserve"> Office</w:t>
            </w:r>
          </w:p>
          <w:p w14:paraId="3350ADAE" w14:textId="77777777" w:rsidR="00C26914" w:rsidRPr="00C26914" w:rsidRDefault="00C26914" w:rsidP="00C26914"/>
        </w:tc>
      </w:tr>
      <w:tr w:rsidR="00922755" w14:paraId="13DB63C8" w14:textId="77777777" w:rsidTr="0089671D">
        <w:tc>
          <w:tcPr>
            <w:tcW w:w="9356" w:type="dxa"/>
            <w:tcBorders>
              <w:top w:val="single" w:sz="4" w:space="0" w:color="auto"/>
              <w:left w:val="single" w:sz="4" w:space="0" w:color="auto"/>
              <w:bottom w:val="single" w:sz="4" w:space="0" w:color="auto"/>
              <w:right w:val="single" w:sz="4" w:space="0" w:color="auto"/>
            </w:tcBorders>
            <w:vAlign w:val="center"/>
            <w:hideMark/>
          </w:tcPr>
          <w:p w14:paraId="2BF617F5" w14:textId="77777777" w:rsidR="00922755" w:rsidRDefault="00922755" w:rsidP="0089671D">
            <w:pPr>
              <w:spacing w:before="120" w:after="120"/>
              <w:ind w:left="34"/>
              <w:rPr>
                <w:rFonts w:ascii="Arial" w:hAnsi="Arial" w:cs="Arial"/>
                <w:b/>
                <w:color w:val="000000"/>
                <w:sz w:val="22"/>
                <w:szCs w:val="22"/>
              </w:rPr>
            </w:pPr>
            <w:r>
              <w:rPr>
                <w:rFonts w:ascii="Arial" w:hAnsi="Arial" w:cs="Arial"/>
                <w:b/>
                <w:color w:val="000000"/>
                <w:sz w:val="22"/>
                <w:szCs w:val="22"/>
              </w:rPr>
              <w:t>Job Holder Declaration</w:t>
            </w:r>
            <w:r w:rsidRPr="008D4E89">
              <w:rPr>
                <w:rFonts w:ascii="Arial" w:hAnsi="Arial" w:cs="Arial"/>
                <w:b/>
                <w:color w:val="000000"/>
                <w:sz w:val="22"/>
                <w:szCs w:val="22"/>
              </w:rPr>
              <w:t>:</w:t>
            </w:r>
          </w:p>
          <w:p w14:paraId="1B01DCC9" w14:textId="77777777" w:rsidR="00922755" w:rsidRDefault="00922755" w:rsidP="0089671D">
            <w:pPr>
              <w:spacing w:before="120" w:after="120"/>
              <w:ind w:left="34"/>
              <w:rPr>
                <w:rFonts w:ascii="Arial" w:hAnsi="Arial" w:cs="Arial"/>
                <w:color w:val="000000"/>
                <w:sz w:val="22"/>
                <w:szCs w:val="22"/>
              </w:rPr>
            </w:pPr>
            <w:r w:rsidRPr="00922755">
              <w:rPr>
                <w:rFonts w:ascii="Arial" w:hAnsi="Arial" w:cs="Arial"/>
                <w:color w:val="000000"/>
                <w:sz w:val="22"/>
                <w:szCs w:val="22"/>
              </w:rPr>
              <w:t xml:space="preserve">I </w:t>
            </w:r>
            <w:r>
              <w:rPr>
                <w:rFonts w:ascii="Arial" w:hAnsi="Arial" w:cs="Arial"/>
                <w:color w:val="000000"/>
                <w:sz w:val="22"/>
                <w:szCs w:val="22"/>
              </w:rPr>
              <w:t>accept the purpose and key result area</w:t>
            </w:r>
            <w:r w:rsidR="000C4F1A">
              <w:rPr>
                <w:rFonts w:ascii="Arial" w:hAnsi="Arial" w:cs="Arial"/>
                <w:color w:val="000000"/>
                <w:sz w:val="22"/>
                <w:szCs w:val="22"/>
              </w:rPr>
              <w:t>s</w:t>
            </w:r>
            <w:r>
              <w:rPr>
                <w:rFonts w:ascii="Arial" w:hAnsi="Arial" w:cs="Arial"/>
                <w:color w:val="000000"/>
                <w:sz w:val="22"/>
                <w:szCs w:val="22"/>
              </w:rPr>
              <w:t xml:space="preserve"> of my role with SEA are as outlined above.</w:t>
            </w:r>
          </w:p>
          <w:p w14:paraId="317FC923" w14:textId="77777777" w:rsidR="00922755" w:rsidRDefault="00922755" w:rsidP="0089671D">
            <w:pPr>
              <w:spacing w:before="120" w:after="120"/>
              <w:ind w:left="34"/>
              <w:rPr>
                <w:rFonts w:ascii="Arial" w:hAnsi="Arial" w:cs="Arial"/>
                <w:color w:val="000000"/>
                <w:sz w:val="22"/>
                <w:szCs w:val="22"/>
              </w:rPr>
            </w:pPr>
          </w:p>
          <w:p w14:paraId="0E540D73" w14:textId="77777777" w:rsidR="00922755" w:rsidRDefault="00922755" w:rsidP="0089671D">
            <w:pPr>
              <w:spacing w:before="120" w:after="120"/>
              <w:ind w:left="34"/>
              <w:rPr>
                <w:rFonts w:ascii="Arial" w:hAnsi="Arial" w:cs="Arial"/>
                <w:color w:val="000000"/>
                <w:sz w:val="22"/>
                <w:szCs w:val="22"/>
              </w:rPr>
            </w:pPr>
          </w:p>
          <w:p w14:paraId="49949E10" w14:textId="77777777" w:rsidR="000C4F1A" w:rsidRPr="00922755" w:rsidRDefault="000C4F1A" w:rsidP="0089671D">
            <w:pPr>
              <w:spacing w:before="120" w:after="120"/>
              <w:ind w:left="34"/>
              <w:rPr>
                <w:rFonts w:ascii="Arial" w:hAnsi="Arial" w:cs="Arial"/>
                <w:color w:val="000000"/>
                <w:sz w:val="22"/>
                <w:szCs w:val="22"/>
                <w:lang w:val="en-US"/>
              </w:rPr>
            </w:pPr>
            <w:r>
              <w:rPr>
                <w:rFonts w:ascii="Arial" w:hAnsi="Arial" w:cs="Arial"/>
                <w:color w:val="000000"/>
                <w:sz w:val="22"/>
                <w:szCs w:val="22"/>
              </w:rPr>
              <w:t>Signature:</w:t>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r>
            <w:r>
              <w:rPr>
                <w:rFonts w:ascii="Arial" w:hAnsi="Arial" w:cs="Arial"/>
                <w:color w:val="000000"/>
                <w:sz w:val="22"/>
                <w:szCs w:val="22"/>
              </w:rPr>
              <w:softHyphen/>
              <w:t>_________________________________________</w:t>
            </w:r>
            <w:proofErr w:type="gramStart"/>
            <w:r>
              <w:rPr>
                <w:rFonts w:ascii="Arial" w:hAnsi="Arial" w:cs="Arial"/>
                <w:color w:val="000000"/>
                <w:sz w:val="22"/>
                <w:szCs w:val="22"/>
              </w:rPr>
              <w:t>_  Date</w:t>
            </w:r>
            <w:proofErr w:type="gramEnd"/>
            <w:r>
              <w:rPr>
                <w:rFonts w:ascii="Arial" w:hAnsi="Arial" w:cs="Arial"/>
                <w:color w:val="000000"/>
                <w:sz w:val="22"/>
                <w:szCs w:val="22"/>
              </w:rPr>
              <w:t>: _______________</w:t>
            </w:r>
          </w:p>
          <w:p w14:paraId="6580A8DF" w14:textId="77777777" w:rsidR="00922755" w:rsidRPr="008D4E89" w:rsidRDefault="00922755" w:rsidP="0089671D">
            <w:pPr>
              <w:spacing w:before="120" w:after="120"/>
              <w:ind w:left="34"/>
              <w:rPr>
                <w:rFonts w:ascii="Arial" w:hAnsi="Arial" w:cs="Arial"/>
                <w:color w:val="000000"/>
                <w:sz w:val="22"/>
                <w:szCs w:val="22"/>
                <w:lang w:val="en-US"/>
              </w:rPr>
            </w:pPr>
            <w:r>
              <w:rPr>
                <w:rFonts w:ascii="Arial" w:hAnsi="Arial" w:cs="Arial"/>
                <w:color w:val="000000"/>
                <w:sz w:val="22"/>
                <w:szCs w:val="22"/>
                <w:lang w:val="en-US"/>
              </w:rPr>
              <w:t xml:space="preserve"> </w:t>
            </w:r>
          </w:p>
        </w:tc>
      </w:tr>
    </w:tbl>
    <w:p w14:paraId="30A59789" w14:textId="77777777" w:rsidR="00306886" w:rsidRPr="00186EAC" w:rsidRDefault="00306886" w:rsidP="00921C41">
      <w:pPr>
        <w:rPr>
          <w:rFonts w:ascii="Arial" w:hAnsi="Arial" w:cs="Arial"/>
          <w:sz w:val="22"/>
          <w:szCs w:val="22"/>
        </w:rPr>
      </w:pPr>
    </w:p>
    <w:sectPr w:rsidR="00306886" w:rsidRPr="00186EAC" w:rsidSect="00A03E34">
      <w:headerReference w:type="default" r:id="rId11"/>
      <w:footerReference w:type="default" r:id="rId12"/>
      <w:pgSz w:w="11907" w:h="16834" w:code="9"/>
      <w:pgMar w:top="2230" w:right="1559" w:bottom="993" w:left="1440" w:header="357" w:footer="357" w:gutter="0"/>
      <w:pgNumType w:start="1"/>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DF40B" w14:textId="77777777" w:rsidR="00081B90" w:rsidRDefault="00081B90" w:rsidP="00DA6B51">
      <w:r>
        <w:separator/>
      </w:r>
    </w:p>
  </w:endnote>
  <w:endnote w:type="continuationSeparator" w:id="0">
    <w:p w14:paraId="01612C86" w14:textId="77777777" w:rsidR="00081B90" w:rsidRDefault="00081B90" w:rsidP="00DA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7AE2" w14:textId="77777777" w:rsidR="00DA6B51" w:rsidRDefault="003E0C1C">
    <w:pPr>
      <w:pStyle w:val="Footer"/>
      <w:rPr>
        <w:sz w:val="18"/>
        <w:lang w:val="en-US"/>
      </w:rPr>
    </w:pPr>
    <w:r>
      <w:rPr>
        <w:sz w:val="18"/>
      </w:rPr>
      <w:t xml:space="preserve">F0076 issue </w:t>
    </w:r>
    <w:r w:rsidR="00A0787B">
      <w:rPr>
        <w:sz w:val="18"/>
      </w:rPr>
      <w:t>5</w:t>
    </w:r>
    <w:r w:rsidR="00DA6B51">
      <w:rPr>
        <w:sz w:val="18"/>
      </w:rPr>
      <w:tab/>
    </w:r>
    <w:r w:rsidR="0032237B">
      <w:rPr>
        <w:b/>
        <w:bCs/>
        <w:noProof/>
        <w:sz w:val="18"/>
      </w:rPr>
      <w:t xml:space="preserve"> </w:t>
    </w:r>
    <w:r w:rsidR="00DA6B51">
      <w:rPr>
        <w:sz w:val="18"/>
      </w:rPr>
      <w:tab/>
    </w:r>
    <w:r w:rsidR="00DA6B51">
      <w:rPr>
        <w:sz w:val="18"/>
        <w:lang w:val="en-US"/>
      </w:rPr>
      <w:t xml:space="preserve">Page </w:t>
    </w:r>
    <w:r w:rsidR="00DA6B51">
      <w:rPr>
        <w:sz w:val="18"/>
        <w:lang w:val="en-US"/>
      </w:rPr>
      <w:fldChar w:fldCharType="begin"/>
    </w:r>
    <w:r w:rsidR="00DA6B51">
      <w:rPr>
        <w:sz w:val="18"/>
        <w:lang w:val="en-US"/>
      </w:rPr>
      <w:instrText xml:space="preserve"> PAGE </w:instrText>
    </w:r>
    <w:r w:rsidR="00DA6B51">
      <w:rPr>
        <w:sz w:val="18"/>
        <w:lang w:val="en-US"/>
      </w:rPr>
      <w:fldChar w:fldCharType="separate"/>
    </w:r>
    <w:r w:rsidR="0087226D">
      <w:rPr>
        <w:noProof/>
        <w:sz w:val="18"/>
        <w:lang w:val="en-US"/>
      </w:rPr>
      <w:t>2</w:t>
    </w:r>
    <w:r w:rsidR="00DA6B51">
      <w:rPr>
        <w:sz w:val="18"/>
        <w:lang w:val="en-US"/>
      </w:rPr>
      <w:fldChar w:fldCharType="end"/>
    </w:r>
    <w:r w:rsidR="00DA6B51">
      <w:rPr>
        <w:sz w:val="18"/>
        <w:lang w:val="en-US"/>
      </w:rPr>
      <w:t xml:space="preserve"> </w:t>
    </w:r>
    <w:r w:rsidR="0032237B">
      <w:rPr>
        <w:sz w:val="18"/>
        <w:lang w:val="en-US"/>
      </w:rPr>
      <w:t xml:space="preserve"> </w:t>
    </w:r>
  </w:p>
  <w:p w14:paraId="1514E5FA" w14:textId="77777777" w:rsidR="00DA6B51" w:rsidRDefault="0032237B">
    <w:pPr>
      <w:pStyle w:val="Footer"/>
      <w:rPr>
        <w:sz w:val="18"/>
      </w:rPr>
    </w:pPr>
    <w:r>
      <w:rPr>
        <w:sz w:val="18"/>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8487C" w14:textId="77777777" w:rsidR="00081B90" w:rsidRDefault="00081B90" w:rsidP="00DA6B51">
      <w:r>
        <w:separator/>
      </w:r>
    </w:p>
  </w:footnote>
  <w:footnote w:type="continuationSeparator" w:id="0">
    <w:p w14:paraId="6900B140" w14:textId="77777777" w:rsidR="00081B90" w:rsidRDefault="00081B90" w:rsidP="00DA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EAB8" w14:textId="77777777" w:rsidR="00DA6B51" w:rsidRDefault="00186EAC">
    <w:pPr>
      <w:pStyle w:val="Header"/>
      <w:rPr>
        <w:b/>
        <w:bCs/>
        <w:sz w:val="18"/>
      </w:rPr>
    </w:pPr>
    <w:r>
      <w:rPr>
        <w:b/>
        <w:bCs/>
        <w:noProof/>
        <w:sz w:val="18"/>
      </w:rPr>
      <w:t xml:space="preserve"> </w:t>
    </w:r>
  </w:p>
  <w:p w14:paraId="5B854A6B" w14:textId="20B86D4B" w:rsidR="00DA6B51" w:rsidRDefault="00F60CF3">
    <w:pPr>
      <w:pStyle w:val="Header"/>
      <w:jc w:val="left"/>
      <w:rPr>
        <w:noProof/>
      </w:rPr>
    </w:pPr>
    <w:r>
      <w:rPr>
        <w:noProof/>
        <w:lang w:eastAsia="en-GB"/>
      </w:rPr>
      <mc:AlternateContent>
        <mc:Choice Requires="wps">
          <w:drawing>
            <wp:anchor distT="0" distB="0" distL="114300" distR="114300" simplePos="0" relativeHeight="251657728" behindDoc="0" locked="0" layoutInCell="1" allowOverlap="1" wp14:anchorId="7DE753FA" wp14:editId="33CB7E48">
              <wp:simplePos x="0" y="0"/>
              <wp:positionH relativeFrom="column">
                <wp:posOffset>3171825</wp:posOffset>
              </wp:positionH>
              <wp:positionV relativeFrom="paragraph">
                <wp:posOffset>149860</wp:posOffset>
              </wp:positionV>
              <wp:extent cx="2733675" cy="864235"/>
              <wp:effectExtent l="0" t="0" r="0" b="0"/>
              <wp:wrapNone/>
              <wp:docPr id="19891885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864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33B21B" w14:textId="77777777" w:rsidR="00EE243E" w:rsidRDefault="00EE243E" w:rsidP="0060359D">
                          <w:pPr>
                            <w:jc w:val="center"/>
                            <w:rPr>
                              <w:rFonts w:ascii="Tahoma" w:hAnsi="Tahoma" w:cs="Tahoma"/>
                              <w:b/>
                              <w:sz w:val="44"/>
                              <w:szCs w:val="44"/>
                            </w:rPr>
                          </w:pPr>
                        </w:p>
                        <w:p w14:paraId="42446683" w14:textId="77777777" w:rsidR="00B67287" w:rsidRPr="00B67287" w:rsidRDefault="00251194" w:rsidP="00AC45C0">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7DE753FA">
              <v:stroke joinstyle="miter"/>
              <v:path gradientshapeok="t" o:connecttype="rect"/>
            </v:shapetype>
            <v:shape id="Text Box 1" style="position:absolute;margin-left:249.75pt;margin-top:11.8pt;width:215.25pt;height:6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">
              <v:textbox>
                <w:txbxContent>
                  <w:p w:rsidR="00EE243E" w:rsidP="0060359D" w:rsidRDefault="00EE243E" w14:paraId="0833B21B" w14:textId="77777777">
                    <w:pPr>
                      <w:jc w:val="center"/>
                      <w:rPr>
                        <w:rFonts w:ascii="Tahoma" w:hAnsi="Tahoma" w:cs="Tahoma"/>
                        <w:b/>
                        <w:sz w:val="44"/>
                        <w:szCs w:val="44"/>
                      </w:rPr>
                    </w:pPr>
                  </w:p>
                  <w:p w:rsidRPr="00B67287" w:rsidR="00B67287" w:rsidP="00AC45C0" w:rsidRDefault="00251194" w14:paraId="42446683" w14:textId="77777777">
                    <w:pPr>
                      <w:jc w:val="right"/>
                      <w:rPr>
                        <w:rFonts w:ascii="Tahoma" w:hAnsi="Tahoma" w:cs="Tahoma"/>
                        <w:b/>
                        <w:sz w:val="44"/>
                        <w:szCs w:val="44"/>
                      </w:rPr>
                    </w:pPr>
                    <w:r>
                      <w:rPr>
                        <w:rFonts w:ascii="Tahoma" w:hAnsi="Tahoma" w:cs="Tahoma"/>
                        <w:b/>
                        <w:sz w:val="44"/>
                        <w:szCs w:val="44"/>
                      </w:rPr>
                      <w:t>Job</w:t>
                    </w:r>
                    <w:r w:rsidR="00AC45C0">
                      <w:rPr>
                        <w:rFonts w:ascii="Tahoma" w:hAnsi="Tahoma" w:cs="Tahoma"/>
                        <w:b/>
                        <w:sz w:val="44"/>
                        <w:szCs w:val="44"/>
                      </w:rPr>
                      <w:t xml:space="preserve"> </w:t>
                    </w:r>
                    <w:r>
                      <w:rPr>
                        <w:rFonts w:ascii="Tahoma" w:hAnsi="Tahoma" w:cs="Tahoma"/>
                        <w:b/>
                        <w:sz w:val="44"/>
                        <w:szCs w:val="44"/>
                      </w:rPr>
                      <w:t>Description</w:t>
                    </w:r>
                    <w:r w:rsidR="00EE243E">
                      <w:rPr>
                        <w:rFonts w:ascii="Tahoma" w:hAnsi="Tahoma" w:cs="Tahoma"/>
                        <w:b/>
                        <w:sz w:val="44"/>
                        <w:szCs w:val="44"/>
                      </w:rPr>
                      <w:t xml:space="preserve"> </w:t>
                    </w:r>
                  </w:p>
                </w:txbxContent>
              </v:textbox>
            </v:shape>
          </w:pict>
        </mc:Fallback>
      </mc:AlternateContent>
    </w:r>
  </w:p>
  <w:p w14:paraId="2384BFD8" w14:textId="22913C56" w:rsidR="00DA6B51" w:rsidRDefault="00F60CF3">
    <w:pPr>
      <w:pStyle w:val="Header"/>
      <w:jc w:val="left"/>
      <w:rPr>
        <w:noProof/>
      </w:rPr>
    </w:pPr>
    <w:r>
      <w:rPr>
        <w:noProof/>
      </w:rPr>
      <w:drawing>
        <wp:inline distT="0" distB="0" distL="0" distR="0" wp14:anchorId="2E8D9256" wp14:editId="275C7F6D">
          <wp:extent cx="1600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30555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FFFFFFFE"/>
    <w:multiLevelType w:val="singleLevel"/>
    <w:tmpl w:val="45844B8A"/>
    <w:lvl w:ilvl="0">
      <w:numFmt w:val="decimal"/>
      <w:lvlText w:val="*"/>
      <w:lvlJc w:val="left"/>
    </w:lvl>
  </w:abstractNum>
  <w:abstractNum w:abstractNumId="2" w15:restartNumberingAfterBreak="0">
    <w:nsid w:val="0C5965E9"/>
    <w:multiLevelType w:val="hybridMultilevel"/>
    <w:tmpl w:val="C0E6DD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5067B5"/>
    <w:multiLevelType w:val="hybridMultilevel"/>
    <w:tmpl w:val="AFCEF06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734C8"/>
    <w:multiLevelType w:val="hybridMultilevel"/>
    <w:tmpl w:val="5552C1A4"/>
    <w:lvl w:ilvl="0" w:tplc="E5EAE54E">
      <w:numFmt w:val="bullet"/>
      <w:lvlText w:val="•"/>
      <w:lvlJc w:val="left"/>
      <w:pPr>
        <w:ind w:left="1087" w:hanging="727"/>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220BC"/>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A61A68"/>
    <w:multiLevelType w:val="hybridMultilevel"/>
    <w:tmpl w:val="22AEF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B7F05"/>
    <w:multiLevelType w:val="hybridMultilevel"/>
    <w:tmpl w:val="4D4CD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E0082"/>
    <w:multiLevelType w:val="hybridMultilevel"/>
    <w:tmpl w:val="41F2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3500FC"/>
    <w:multiLevelType w:val="hybridMultilevel"/>
    <w:tmpl w:val="EEE2EF0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26665744"/>
    <w:multiLevelType w:val="hybridMultilevel"/>
    <w:tmpl w:val="997EEFB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9E86905"/>
    <w:multiLevelType w:val="hybridMultilevel"/>
    <w:tmpl w:val="46F8F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901D23"/>
    <w:multiLevelType w:val="hybridMultilevel"/>
    <w:tmpl w:val="425C1A08"/>
    <w:lvl w:ilvl="0" w:tplc="658E74E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C2EE2"/>
    <w:multiLevelType w:val="hybridMultilevel"/>
    <w:tmpl w:val="855A2C66"/>
    <w:lvl w:ilvl="0" w:tplc="E5EAE54E">
      <w:numFmt w:val="bullet"/>
      <w:lvlText w:val="•"/>
      <w:lvlJc w:val="left"/>
      <w:pPr>
        <w:ind w:left="1087" w:hanging="727"/>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64A69"/>
    <w:multiLevelType w:val="hybridMultilevel"/>
    <w:tmpl w:val="A334B0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064389"/>
    <w:multiLevelType w:val="hybridMultilevel"/>
    <w:tmpl w:val="3D84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4634A4"/>
    <w:multiLevelType w:val="hybridMultilevel"/>
    <w:tmpl w:val="5590F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D25853"/>
    <w:multiLevelType w:val="hybridMultilevel"/>
    <w:tmpl w:val="7F66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7A408D"/>
    <w:multiLevelType w:val="hybridMultilevel"/>
    <w:tmpl w:val="0E183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C85142"/>
    <w:multiLevelType w:val="hybridMultilevel"/>
    <w:tmpl w:val="997EEFB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4F8485B"/>
    <w:multiLevelType w:val="hybridMultilevel"/>
    <w:tmpl w:val="43987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7219ED"/>
    <w:multiLevelType w:val="hybridMultilevel"/>
    <w:tmpl w:val="8DA2F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87F39"/>
    <w:multiLevelType w:val="hybridMultilevel"/>
    <w:tmpl w:val="07E2DC4C"/>
    <w:lvl w:ilvl="0" w:tplc="B1EADCB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6C199A"/>
    <w:multiLevelType w:val="hybridMultilevel"/>
    <w:tmpl w:val="997EEFB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1F337A9"/>
    <w:multiLevelType w:val="hybridMultilevel"/>
    <w:tmpl w:val="1FE4F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55367C"/>
    <w:multiLevelType w:val="hybridMultilevel"/>
    <w:tmpl w:val="F7F4F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7D90A40"/>
    <w:multiLevelType w:val="hybridMultilevel"/>
    <w:tmpl w:val="E0641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DE33F2A"/>
    <w:multiLevelType w:val="hybridMultilevel"/>
    <w:tmpl w:val="5296BD80"/>
    <w:lvl w:ilvl="0" w:tplc="82185780">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num w:numId="1" w16cid:durableId="155532991">
    <w:abstractNumId w:val="0"/>
  </w:num>
  <w:num w:numId="2" w16cid:durableId="1972859081">
    <w:abstractNumId w:val="6"/>
  </w:num>
  <w:num w:numId="3" w16cid:durableId="459307774">
    <w:abstractNumId w:val="18"/>
  </w:num>
  <w:num w:numId="4" w16cid:durableId="777330924">
    <w:abstractNumId w:val="7"/>
  </w:num>
  <w:num w:numId="5" w16cid:durableId="928121925">
    <w:abstractNumId w:val="27"/>
  </w:num>
  <w:num w:numId="6" w16cid:durableId="205067662">
    <w:abstractNumId w:val="15"/>
  </w:num>
  <w:num w:numId="7" w16cid:durableId="391076725">
    <w:abstractNumId w:val="10"/>
  </w:num>
  <w:num w:numId="8" w16cid:durableId="1790050789">
    <w:abstractNumId w:val="16"/>
  </w:num>
  <w:num w:numId="9" w16cid:durableId="1521967684">
    <w:abstractNumId w:val="19"/>
  </w:num>
  <w:num w:numId="10" w16cid:durableId="543058332">
    <w:abstractNumId w:val="11"/>
  </w:num>
  <w:num w:numId="11" w16cid:durableId="1485201560">
    <w:abstractNumId w:val="5"/>
  </w:num>
  <w:num w:numId="12" w16cid:durableId="2052224566">
    <w:abstractNumId w:val="26"/>
  </w:num>
  <w:num w:numId="13" w16cid:durableId="1215891391">
    <w:abstractNumId w:val="22"/>
  </w:num>
  <w:num w:numId="14" w16cid:durableId="1796293956">
    <w:abstractNumId w:val="3"/>
  </w:num>
  <w:num w:numId="15" w16cid:durableId="2128042757">
    <w:abstractNumId w:val="8"/>
  </w:num>
  <w:num w:numId="16" w16cid:durableId="184952363">
    <w:abstractNumId w:val="14"/>
  </w:num>
  <w:num w:numId="17" w16cid:durableId="1944455431">
    <w:abstractNumId w:val="23"/>
  </w:num>
  <w:num w:numId="18" w16cid:durableId="158077802">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19" w16cid:durableId="235671646">
    <w:abstractNumId w:val="24"/>
  </w:num>
  <w:num w:numId="20" w16cid:durableId="157623264">
    <w:abstractNumId w:val="9"/>
  </w:num>
  <w:num w:numId="21" w16cid:durableId="153840257">
    <w:abstractNumId w:val="21"/>
  </w:num>
  <w:num w:numId="22" w16cid:durableId="844054462">
    <w:abstractNumId w:val="12"/>
  </w:num>
  <w:num w:numId="23" w16cid:durableId="790246879">
    <w:abstractNumId w:val="25"/>
  </w:num>
  <w:num w:numId="24" w16cid:durableId="2070880520">
    <w:abstractNumId w:val="17"/>
  </w:num>
  <w:num w:numId="25" w16cid:durableId="1788159700">
    <w:abstractNumId w:val="13"/>
  </w:num>
  <w:num w:numId="26" w16cid:durableId="1442799030">
    <w:abstractNumId w:val="4"/>
  </w:num>
  <w:num w:numId="27" w16cid:durableId="1224217371">
    <w:abstractNumId w:val="20"/>
  </w:num>
  <w:num w:numId="28" w16cid:durableId="510484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05"/>
    <w:rsid w:val="000457FB"/>
    <w:rsid w:val="00064F7B"/>
    <w:rsid w:val="00081B90"/>
    <w:rsid w:val="000A2AFE"/>
    <w:rsid w:val="000C4F1A"/>
    <w:rsid w:val="000D5C31"/>
    <w:rsid w:val="000E53E3"/>
    <w:rsid w:val="000E71F4"/>
    <w:rsid w:val="001365C7"/>
    <w:rsid w:val="00144F79"/>
    <w:rsid w:val="00152185"/>
    <w:rsid w:val="001729B7"/>
    <w:rsid w:val="001732A3"/>
    <w:rsid w:val="00186EAC"/>
    <w:rsid w:val="001C0860"/>
    <w:rsid w:val="0023625C"/>
    <w:rsid w:val="00251194"/>
    <w:rsid w:val="00251D53"/>
    <w:rsid w:val="00272CF7"/>
    <w:rsid w:val="00275D9D"/>
    <w:rsid w:val="00295CB9"/>
    <w:rsid w:val="002A1E28"/>
    <w:rsid w:val="002E7CE3"/>
    <w:rsid w:val="00306886"/>
    <w:rsid w:val="0032237B"/>
    <w:rsid w:val="00385CDB"/>
    <w:rsid w:val="003E0C1C"/>
    <w:rsid w:val="004017B7"/>
    <w:rsid w:val="00410E41"/>
    <w:rsid w:val="00427A2C"/>
    <w:rsid w:val="004605D1"/>
    <w:rsid w:val="00462A4E"/>
    <w:rsid w:val="004B789B"/>
    <w:rsid w:val="004D1FB4"/>
    <w:rsid w:val="004E1F2C"/>
    <w:rsid w:val="00574EB1"/>
    <w:rsid w:val="005A0518"/>
    <w:rsid w:val="005B3D76"/>
    <w:rsid w:val="005B45D7"/>
    <w:rsid w:val="005F509E"/>
    <w:rsid w:val="0060359D"/>
    <w:rsid w:val="0063009D"/>
    <w:rsid w:val="0064623A"/>
    <w:rsid w:val="00652EC7"/>
    <w:rsid w:val="00657388"/>
    <w:rsid w:val="00706305"/>
    <w:rsid w:val="007127ED"/>
    <w:rsid w:val="00722482"/>
    <w:rsid w:val="0072379D"/>
    <w:rsid w:val="00747E4E"/>
    <w:rsid w:val="00787160"/>
    <w:rsid w:val="00794F79"/>
    <w:rsid w:val="007A32B8"/>
    <w:rsid w:val="007E2340"/>
    <w:rsid w:val="00804AF4"/>
    <w:rsid w:val="0087226D"/>
    <w:rsid w:val="008908B9"/>
    <w:rsid w:val="0089671D"/>
    <w:rsid w:val="008A60F1"/>
    <w:rsid w:val="008D4E89"/>
    <w:rsid w:val="008E778E"/>
    <w:rsid w:val="009143CB"/>
    <w:rsid w:val="00921C41"/>
    <w:rsid w:val="00922755"/>
    <w:rsid w:val="009309AB"/>
    <w:rsid w:val="00956884"/>
    <w:rsid w:val="0098074E"/>
    <w:rsid w:val="009B1197"/>
    <w:rsid w:val="009B49DC"/>
    <w:rsid w:val="009D2977"/>
    <w:rsid w:val="00A02E70"/>
    <w:rsid w:val="00A03E34"/>
    <w:rsid w:val="00A053D7"/>
    <w:rsid w:val="00A0787B"/>
    <w:rsid w:val="00A652A3"/>
    <w:rsid w:val="00A97821"/>
    <w:rsid w:val="00AB79D3"/>
    <w:rsid w:val="00AC45C0"/>
    <w:rsid w:val="00AF11F2"/>
    <w:rsid w:val="00B12D18"/>
    <w:rsid w:val="00B264A3"/>
    <w:rsid w:val="00B51339"/>
    <w:rsid w:val="00B600D9"/>
    <w:rsid w:val="00B64ED6"/>
    <w:rsid w:val="00B67287"/>
    <w:rsid w:val="00B92F9C"/>
    <w:rsid w:val="00B96ABE"/>
    <w:rsid w:val="00BA4A72"/>
    <w:rsid w:val="00BB6765"/>
    <w:rsid w:val="00BC2CAA"/>
    <w:rsid w:val="00BE00E1"/>
    <w:rsid w:val="00BE5470"/>
    <w:rsid w:val="00BE72EC"/>
    <w:rsid w:val="00C26914"/>
    <w:rsid w:val="00C35315"/>
    <w:rsid w:val="00C50F75"/>
    <w:rsid w:val="00C67A30"/>
    <w:rsid w:val="00C82F72"/>
    <w:rsid w:val="00CA2E8D"/>
    <w:rsid w:val="00CA3953"/>
    <w:rsid w:val="00CB1EBB"/>
    <w:rsid w:val="00CD1A4C"/>
    <w:rsid w:val="00CE4900"/>
    <w:rsid w:val="00CF6521"/>
    <w:rsid w:val="00D0295D"/>
    <w:rsid w:val="00D068F2"/>
    <w:rsid w:val="00D45B56"/>
    <w:rsid w:val="00DA6B51"/>
    <w:rsid w:val="00DB7508"/>
    <w:rsid w:val="00DF6444"/>
    <w:rsid w:val="00E26F49"/>
    <w:rsid w:val="00E90847"/>
    <w:rsid w:val="00EE243E"/>
    <w:rsid w:val="00EE261F"/>
    <w:rsid w:val="00F4626E"/>
    <w:rsid w:val="00F60CF3"/>
    <w:rsid w:val="00F907E7"/>
    <w:rsid w:val="00F97775"/>
    <w:rsid w:val="00FC0171"/>
    <w:rsid w:val="00FC044F"/>
    <w:rsid w:val="08DFB926"/>
    <w:rsid w:val="2070B915"/>
    <w:rsid w:val="2B1AF632"/>
    <w:rsid w:val="313AA806"/>
    <w:rsid w:val="4106677E"/>
    <w:rsid w:val="4BFD715B"/>
    <w:rsid w:val="4F05C24C"/>
    <w:rsid w:val="7504DE6E"/>
    <w:rsid w:val="76E5F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B81A4"/>
  <w15:chartTrackingRefBased/>
  <w15:docId w15:val="{63764B76-A27C-4335-82A2-59F60D57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keepLines/>
      <w:pageBreakBefore/>
      <w:numPr>
        <w:numId w:val="1"/>
      </w:numPr>
      <w:overflowPunct w:val="0"/>
      <w:autoSpaceDE w:val="0"/>
      <w:autoSpaceDN w:val="0"/>
      <w:adjustRightInd w:val="0"/>
      <w:spacing w:before="240" w:after="120"/>
      <w:ind w:left="720" w:hanging="720"/>
      <w:jc w:val="both"/>
      <w:textAlignment w:val="baseline"/>
      <w:outlineLvl w:val="0"/>
    </w:pPr>
    <w:rPr>
      <w:rFonts w:ascii="Tahoma" w:hAnsi="Tahoma"/>
      <w:b/>
      <w:caps/>
      <w:szCs w:val="20"/>
    </w:rPr>
  </w:style>
  <w:style w:type="paragraph" w:styleId="Heading2">
    <w:name w:val="heading 2"/>
    <w:basedOn w:val="Normal"/>
    <w:next w:val="Normal"/>
    <w:qFormat/>
    <w:pPr>
      <w:keepNext/>
      <w:keepLines/>
      <w:numPr>
        <w:ilvl w:val="1"/>
        <w:numId w:val="1"/>
      </w:numPr>
      <w:overflowPunct w:val="0"/>
      <w:autoSpaceDE w:val="0"/>
      <w:autoSpaceDN w:val="0"/>
      <w:adjustRightInd w:val="0"/>
      <w:spacing w:before="120" w:after="120"/>
      <w:ind w:left="720" w:hanging="720"/>
      <w:jc w:val="both"/>
      <w:textAlignment w:val="baseline"/>
      <w:outlineLvl w:val="1"/>
    </w:pPr>
    <w:rPr>
      <w:rFonts w:ascii="Tahoma" w:hAnsi="Tahoma"/>
      <w:b/>
      <w:cap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rptionTitle">
    <w:name w:val="DescrptionTitle"/>
    <w:basedOn w:val="Description"/>
    <w:rPr>
      <w:rFonts w:ascii="Tahoma" w:hAnsi="Tahoma"/>
      <w:b/>
    </w:rPr>
  </w:style>
  <w:style w:type="paragraph" w:customStyle="1" w:styleId="Description">
    <w:name w:val="Description"/>
    <w:basedOn w:val="Normal"/>
    <w:pPr>
      <w:overflowPunct w:val="0"/>
      <w:autoSpaceDE w:val="0"/>
      <w:autoSpaceDN w:val="0"/>
      <w:adjustRightInd w:val="0"/>
      <w:spacing w:before="60" w:after="60"/>
      <w:jc w:val="both"/>
      <w:textAlignment w:val="baseline"/>
    </w:pPr>
    <w:rPr>
      <w:sz w:val="22"/>
      <w:szCs w:val="20"/>
    </w:rPr>
  </w:style>
  <w:style w:type="paragraph" w:styleId="Header">
    <w:name w:val="header"/>
    <w:basedOn w:val="Normal"/>
    <w:link w:val="HeaderChar"/>
    <w:semiHidden/>
    <w:pPr>
      <w:keepLines/>
      <w:tabs>
        <w:tab w:val="center" w:pos="4162"/>
      </w:tabs>
      <w:overflowPunct w:val="0"/>
      <w:autoSpaceDE w:val="0"/>
      <w:autoSpaceDN w:val="0"/>
      <w:adjustRightInd w:val="0"/>
      <w:spacing w:before="60"/>
      <w:jc w:val="center"/>
      <w:textAlignment w:val="baseline"/>
    </w:pPr>
    <w:rPr>
      <w:rFonts w:ascii="Tahoma" w:hAnsi="Tahoma"/>
      <w:sz w:val="22"/>
      <w:szCs w:val="20"/>
    </w:rPr>
  </w:style>
  <w:style w:type="paragraph" w:customStyle="1" w:styleId="SEAHeader">
    <w:name w:val="SEAHeader"/>
    <w:basedOn w:val="Normal"/>
    <w:pPr>
      <w:tabs>
        <w:tab w:val="left" w:pos="4536"/>
      </w:tabs>
      <w:overflowPunct w:val="0"/>
      <w:autoSpaceDE w:val="0"/>
      <w:autoSpaceDN w:val="0"/>
      <w:adjustRightInd w:val="0"/>
      <w:spacing w:after="360"/>
      <w:ind w:right="1304"/>
      <w:jc w:val="right"/>
      <w:textAlignment w:val="baseline"/>
    </w:pPr>
    <w:rPr>
      <w:rFonts w:ascii="Arial Narrow" w:hAnsi="Arial Narrow"/>
      <w:sz w:val="72"/>
      <w:szCs w:val="20"/>
    </w:rPr>
  </w:style>
  <w:style w:type="paragraph" w:styleId="Footer">
    <w:name w:val="footer"/>
    <w:basedOn w:val="Normal"/>
    <w:semiHidden/>
    <w:pPr>
      <w:keepLines/>
      <w:tabs>
        <w:tab w:val="center" w:pos="4507"/>
        <w:tab w:val="right" w:pos="8928"/>
      </w:tabs>
      <w:overflowPunct w:val="0"/>
      <w:autoSpaceDE w:val="0"/>
      <w:autoSpaceDN w:val="0"/>
      <w:adjustRightInd w:val="0"/>
      <w:spacing w:before="60"/>
      <w:textAlignment w:val="baseline"/>
    </w:pPr>
    <w:rPr>
      <w:rFonts w:ascii="Tahoma" w:hAnsi="Tahoma"/>
      <w:sz w:val="22"/>
      <w:szCs w:val="20"/>
    </w:rPr>
  </w:style>
  <w:style w:type="paragraph" w:styleId="BodyText">
    <w:name w:val="Body Text"/>
    <w:basedOn w:val="Normal"/>
    <w:semiHidden/>
    <w:pPr>
      <w:jc w:val="both"/>
    </w:pPr>
    <w:rPr>
      <w:rFonts w:ascii="Tahoma" w:hAnsi="Tahoma" w:cs="Tahoma"/>
      <w:sz w:val="20"/>
    </w:rPr>
  </w:style>
  <w:style w:type="table" w:styleId="TableGrid">
    <w:name w:val="Table Grid"/>
    <w:basedOn w:val="TableNormal"/>
    <w:uiPriority w:val="59"/>
    <w:rsid w:val="00186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Details">
    <w:name w:val="SEADetails"/>
    <w:basedOn w:val="Normal"/>
    <w:next w:val="Normal"/>
    <w:rsid w:val="00251194"/>
    <w:pPr>
      <w:keepLines/>
      <w:tabs>
        <w:tab w:val="left" w:pos="1361"/>
      </w:tabs>
      <w:overflowPunct w:val="0"/>
      <w:autoSpaceDE w:val="0"/>
      <w:autoSpaceDN w:val="0"/>
      <w:adjustRightInd w:val="0"/>
      <w:spacing w:before="120" w:after="60"/>
      <w:jc w:val="both"/>
      <w:textAlignment w:val="baseline"/>
    </w:pPr>
    <w:rPr>
      <w:rFonts w:ascii="Arial Narrow" w:hAnsi="Arial Narrow"/>
      <w:b/>
      <w:sz w:val="22"/>
      <w:szCs w:val="20"/>
    </w:rPr>
  </w:style>
  <w:style w:type="paragraph" w:styleId="ListParagraph">
    <w:name w:val="List Paragraph"/>
    <w:basedOn w:val="Normal"/>
    <w:uiPriority w:val="34"/>
    <w:qFormat/>
    <w:rsid w:val="00251194"/>
    <w:pPr>
      <w:ind w:left="720"/>
    </w:pPr>
  </w:style>
  <w:style w:type="character" w:customStyle="1" w:styleId="HeaderChar">
    <w:name w:val="Header Char"/>
    <w:link w:val="Header"/>
    <w:semiHidden/>
    <w:rsid w:val="00EE261F"/>
    <w:rPr>
      <w:rFonts w:ascii="Tahoma" w:hAnsi="Tahoma"/>
      <w:sz w:val="22"/>
      <w:lang w:eastAsia="en-US"/>
    </w:rPr>
  </w:style>
  <w:style w:type="paragraph" w:customStyle="1" w:styleId="Default">
    <w:name w:val="Default"/>
    <w:rsid w:val="000E71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3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65310498A2F641A04117B9FB924DA6" ma:contentTypeVersion="10" ma:contentTypeDescription="Create a new document." ma:contentTypeScope="" ma:versionID="59d6f23ce38919657db5538840e77a59">
  <xsd:schema xmlns:xsd="http://www.w3.org/2001/XMLSchema" xmlns:xs="http://www.w3.org/2001/XMLSchema" xmlns:p="http://schemas.microsoft.com/office/2006/metadata/properties" xmlns:ns2="b9303208-efe7-4df7-a197-6582791d1be7" xmlns:ns3="4a7cd1df-8d8e-463b-9142-8a054edad58b" targetNamespace="http://schemas.microsoft.com/office/2006/metadata/properties" ma:root="true" ma:fieldsID="e637bd4522ed15c8dc440fdc55d3b1e7" ns2:_="" ns3:_="">
    <xsd:import namespace="b9303208-efe7-4df7-a197-6582791d1be7"/>
    <xsd:import namespace="4a7cd1df-8d8e-463b-9142-8a054edad5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03208-efe7-4df7-a197-6582791d1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7cd1df-8d8e-463b-9142-8a054edad5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25A4CB63-CC31-48EE-A388-B076441FF5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C234B1-B892-4454-9D11-FF5BB68BA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03208-efe7-4df7-a197-6582791d1be7"/>
    <ds:schemaRef ds:uri="4a7cd1df-8d8e-463b-9142-8a054edad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C71D22-ADB1-4E6F-9E63-E6A7E3FC3007}">
  <ds:schemaRefs>
    <ds:schemaRef ds:uri="http://schemas.microsoft.com/sharepoint/v3/contenttype/forms"/>
  </ds:schemaRefs>
</ds:datastoreItem>
</file>

<file path=customXml/itemProps4.xml><?xml version="1.0" encoding="utf-8"?>
<ds:datastoreItem xmlns:ds="http://schemas.openxmlformats.org/officeDocument/2006/customXml" ds:itemID="{333EAC2B-342E-4EA3-B39D-DB30F391C36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596</Words>
  <Characters>3661</Characters>
  <Application>Microsoft Office Word</Application>
  <DocSecurity>0</DocSecurity>
  <Lines>107</Lines>
  <Paragraphs>58</Paragraphs>
  <ScaleCrop>false</ScaleCrop>
  <Company>Systems Engineering &amp; Assessment Ltd.</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all sections of this form</dc:title>
  <dc:subject/>
  <dc:creator>csp2</dc:creator>
  <cp:keywords/>
  <cp:lastModifiedBy>Andrew Purkiss</cp:lastModifiedBy>
  <cp:revision>11</cp:revision>
  <cp:lastPrinted>2014-11-14T09:50:00Z</cp:lastPrinted>
  <dcterms:created xsi:type="dcterms:W3CDTF">2025-10-07T08:41:00Z</dcterms:created>
  <dcterms:modified xsi:type="dcterms:W3CDTF">2026-10-14T11:04:00Z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isplay_urn:schemas-microsoft-com:office:office#Editor">
    <vt:lpwstr>Peter Cooper</vt:lpwstr>
  </property>
  <property fmtid="{D5CDD505-2E9C-101B-9397-08002B2CF9AE}" pid="5" name="display_urn:schemas-microsoft-com:office:office#Author">
    <vt:lpwstr>Peter Sanders</vt:lpwstr>
  </property>
  <property fmtid="{D5CDD505-2E9C-101B-9397-08002B2CF9AE}" pid="6" name="Order">
    <vt:lpwstr>174800.000000000</vt:lpwstr>
  </property>
  <property fmtid="{D5CDD505-2E9C-101B-9397-08002B2CF9AE}" pid="7" name="TemplateUrl">
    <vt:lpwstr/>
  </property>
  <property fmtid="{D5CDD505-2E9C-101B-9397-08002B2CF9AE}" pid="8" name="xd_ProgID">
    <vt:lpwstr/>
  </property>
  <property fmtid="{D5CDD505-2E9C-101B-9397-08002B2CF9AE}" pid="9" name="ContentTypeId">
    <vt:lpwstr>0x0101008965310498A2F641A04117B9FB924DA6</vt:lpwstr>
  </property>
  <property fmtid="{D5CDD505-2E9C-101B-9397-08002B2CF9AE}" pid="11" name="docLang">
    <vt:lpwstr>en</vt:lpwstr>
  </property>
</Properties>
</file>